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CE76" w14:textId="77777777" w:rsidR="00D12B64" w:rsidRPr="007F4322" w:rsidRDefault="00D12B64"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4"/>
          <w:szCs w:val="24"/>
          <w:lang w:val="kk-KZ" w:eastAsia="ru-RU"/>
        </w:rPr>
      </w:pPr>
    </w:p>
    <w:p w14:paraId="6060359E" w14:textId="72D15EAE" w:rsidR="00D922B0" w:rsidRDefault="00C51974"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4"/>
          <w:szCs w:val="24"/>
          <w:lang w:val="kk-KZ" w:eastAsia="ru-RU"/>
        </w:rPr>
      </w:pPr>
      <w:r>
        <w:rPr>
          <w:rFonts w:asciiTheme="majorBidi" w:eastAsia="Times New Roman" w:hAnsiTheme="majorBidi" w:cstheme="majorBidi"/>
          <w:b/>
          <w:bCs/>
          <w:color w:val="000000"/>
          <w:spacing w:val="2"/>
          <w:sz w:val="24"/>
          <w:szCs w:val="24"/>
          <w:lang w:val="kk-KZ" w:eastAsia="ru-RU"/>
        </w:rPr>
        <w:t>«</w:t>
      </w:r>
      <w:r w:rsidR="007F4322" w:rsidRPr="007F4322">
        <w:rPr>
          <w:rFonts w:asciiTheme="majorBidi" w:eastAsia="Times New Roman" w:hAnsiTheme="majorBidi" w:cstheme="majorBidi"/>
          <w:b/>
          <w:bCs/>
          <w:color w:val="000000"/>
          <w:spacing w:val="2"/>
          <w:sz w:val="24"/>
          <w:szCs w:val="24"/>
          <w:lang w:val="kk-KZ" w:eastAsia="ru-RU"/>
        </w:rPr>
        <w:t>21100-Компьютерлік ғылымдар және информатика</w:t>
      </w:r>
      <w:r>
        <w:rPr>
          <w:rFonts w:asciiTheme="majorBidi" w:eastAsia="Times New Roman" w:hAnsiTheme="majorBidi" w:cstheme="majorBidi"/>
          <w:b/>
          <w:bCs/>
          <w:color w:val="000000"/>
          <w:spacing w:val="2"/>
          <w:sz w:val="24"/>
          <w:szCs w:val="24"/>
          <w:lang w:val="kk-KZ" w:eastAsia="ru-RU"/>
        </w:rPr>
        <w:t xml:space="preserve">» </w:t>
      </w:r>
      <w:r w:rsidR="007F4322" w:rsidRPr="007F4322">
        <w:rPr>
          <w:rFonts w:asciiTheme="majorBidi" w:eastAsia="Times New Roman" w:hAnsiTheme="majorBidi" w:cstheme="majorBidi"/>
          <w:b/>
          <w:bCs/>
          <w:color w:val="000000"/>
          <w:spacing w:val="2"/>
          <w:sz w:val="24"/>
          <w:szCs w:val="24"/>
          <w:lang w:val="kk-KZ" w:eastAsia="ru-RU"/>
        </w:rPr>
        <w:t xml:space="preserve">ғылыми бағыты бойынша қауымдастырылған профессор (доцент) ғылыми атағын </w:t>
      </w:r>
      <w:r w:rsidR="000B206C" w:rsidRPr="007F4322">
        <w:rPr>
          <w:rFonts w:asciiTheme="majorBidi" w:eastAsia="Times New Roman" w:hAnsiTheme="majorBidi" w:cstheme="majorBidi"/>
          <w:b/>
          <w:bCs/>
          <w:color w:val="000000"/>
          <w:spacing w:val="2"/>
          <w:sz w:val="24"/>
          <w:szCs w:val="24"/>
          <w:lang w:val="kk-KZ" w:eastAsia="ru-RU"/>
        </w:rPr>
        <w:t>ізденуші</w:t>
      </w:r>
      <w:r w:rsidR="00D47EC9" w:rsidRPr="007F4322">
        <w:rPr>
          <w:rFonts w:asciiTheme="majorBidi" w:eastAsia="Times New Roman" w:hAnsiTheme="majorBidi" w:cstheme="majorBidi"/>
          <w:b/>
          <w:bCs/>
          <w:color w:val="000000"/>
          <w:spacing w:val="2"/>
          <w:sz w:val="24"/>
          <w:szCs w:val="24"/>
          <w:lang w:val="kk-KZ" w:eastAsia="ru-RU"/>
        </w:rPr>
        <w:t xml:space="preserve"> </w:t>
      </w:r>
      <w:r w:rsidR="000B206C" w:rsidRPr="007F4322">
        <w:rPr>
          <w:rFonts w:asciiTheme="majorBidi" w:eastAsia="Times New Roman" w:hAnsiTheme="majorBidi" w:cstheme="majorBidi"/>
          <w:b/>
          <w:bCs/>
          <w:color w:val="000000"/>
          <w:spacing w:val="2"/>
          <w:sz w:val="24"/>
          <w:szCs w:val="24"/>
          <w:lang w:val="kk-KZ" w:eastAsia="ru-RU"/>
        </w:rPr>
        <w:t xml:space="preserve">туралы </w:t>
      </w:r>
    </w:p>
    <w:p w14:paraId="20F79D1A" w14:textId="77777777" w:rsidR="00C51974" w:rsidRPr="007F4322" w:rsidRDefault="00C51974"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4"/>
          <w:szCs w:val="24"/>
          <w:lang w:val="kk-KZ" w:eastAsia="ru-RU"/>
        </w:rPr>
      </w:pPr>
    </w:p>
    <w:p w14:paraId="65F5C936" w14:textId="77777777" w:rsidR="000B206C" w:rsidRPr="007F4322" w:rsidRDefault="00D922B0" w:rsidP="00856D33">
      <w:pPr>
        <w:shd w:val="clear" w:color="auto" w:fill="FFFFFF"/>
        <w:spacing w:after="0" w:line="240" w:lineRule="auto"/>
        <w:jc w:val="center"/>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b/>
          <w:bCs/>
          <w:color w:val="000000"/>
          <w:spacing w:val="2"/>
          <w:sz w:val="24"/>
          <w:szCs w:val="24"/>
          <w:lang w:val="kk-KZ" w:eastAsia="ru-RU"/>
        </w:rPr>
        <w:t>АНЫҚТАМА</w:t>
      </w:r>
    </w:p>
    <w:p w14:paraId="2134FC27" w14:textId="77777777" w:rsidR="00086EEA" w:rsidRPr="007F4322" w:rsidRDefault="00086EEA"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4"/>
          <w:szCs w:val="24"/>
          <w:lang w:val="kk-KZ"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5230"/>
        <w:gridCol w:w="4250"/>
      </w:tblGrid>
      <w:tr w:rsidR="000B206C" w:rsidRPr="007F4322" w14:paraId="049A8744" w14:textId="77777777" w:rsidTr="00DA2B86">
        <w:tc>
          <w:tcPr>
            <w:tcW w:w="0" w:type="auto"/>
            <w:shd w:val="clear" w:color="auto" w:fill="auto"/>
            <w:tcMar>
              <w:top w:w="45" w:type="dxa"/>
              <w:left w:w="75" w:type="dxa"/>
              <w:bottom w:w="45" w:type="dxa"/>
              <w:right w:w="75" w:type="dxa"/>
            </w:tcMar>
            <w:hideMark/>
          </w:tcPr>
          <w:p w14:paraId="08BA2E5A"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1</w:t>
            </w:r>
          </w:p>
        </w:tc>
        <w:tc>
          <w:tcPr>
            <w:tcW w:w="5230" w:type="dxa"/>
            <w:shd w:val="clear" w:color="auto" w:fill="auto"/>
            <w:tcMar>
              <w:top w:w="45" w:type="dxa"/>
              <w:left w:w="75" w:type="dxa"/>
              <w:bottom w:w="45" w:type="dxa"/>
              <w:right w:w="75" w:type="dxa"/>
            </w:tcMar>
            <w:hideMark/>
          </w:tcPr>
          <w:p w14:paraId="6990DF6D"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Тегі, аты, әкесінің аты (болған жағдайда)</w:t>
            </w:r>
          </w:p>
        </w:tc>
        <w:tc>
          <w:tcPr>
            <w:tcW w:w="4250" w:type="dxa"/>
            <w:shd w:val="clear" w:color="auto" w:fill="auto"/>
            <w:tcMar>
              <w:top w:w="45" w:type="dxa"/>
              <w:left w:w="75" w:type="dxa"/>
              <w:bottom w:w="45" w:type="dxa"/>
              <w:right w:w="75" w:type="dxa"/>
            </w:tcMar>
            <w:hideMark/>
          </w:tcPr>
          <w:p w14:paraId="75D8434B" w14:textId="780E7D9E" w:rsidR="000B206C" w:rsidRPr="007F4322" w:rsidRDefault="00246729" w:rsidP="00856D33">
            <w:pPr>
              <w:spacing w:after="0" w:line="240" w:lineRule="auto"/>
              <w:jc w:val="both"/>
              <w:rPr>
                <w:rFonts w:asciiTheme="majorBidi" w:eastAsia="Times New Roman" w:hAnsiTheme="majorBidi" w:cstheme="majorBidi"/>
                <w:color w:val="000000"/>
                <w:sz w:val="24"/>
                <w:szCs w:val="24"/>
                <w:lang w:val="kk-KZ" w:eastAsia="ru-RU"/>
              </w:rPr>
            </w:pPr>
            <w:r w:rsidRPr="007F4322">
              <w:rPr>
                <w:rFonts w:asciiTheme="majorBidi" w:eastAsia="Times New Roman" w:hAnsiTheme="majorBidi" w:cstheme="majorBidi"/>
                <w:color w:val="000000"/>
                <w:sz w:val="24"/>
                <w:szCs w:val="24"/>
                <w:lang w:val="kk-KZ" w:eastAsia="ru-RU"/>
              </w:rPr>
              <w:t>Хомпыш Ардабек</w:t>
            </w:r>
          </w:p>
        </w:tc>
      </w:tr>
      <w:tr w:rsidR="000B206C" w:rsidRPr="007F4322" w14:paraId="18DA04D9" w14:textId="77777777" w:rsidTr="00DA2B86">
        <w:tc>
          <w:tcPr>
            <w:tcW w:w="0" w:type="auto"/>
            <w:shd w:val="clear" w:color="auto" w:fill="auto"/>
            <w:tcMar>
              <w:top w:w="45" w:type="dxa"/>
              <w:left w:w="75" w:type="dxa"/>
              <w:bottom w:w="45" w:type="dxa"/>
              <w:right w:w="75" w:type="dxa"/>
            </w:tcMar>
            <w:hideMark/>
          </w:tcPr>
          <w:p w14:paraId="3743E849"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2</w:t>
            </w:r>
          </w:p>
        </w:tc>
        <w:tc>
          <w:tcPr>
            <w:tcW w:w="5230" w:type="dxa"/>
            <w:shd w:val="clear" w:color="auto" w:fill="auto"/>
            <w:tcMar>
              <w:top w:w="45" w:type="dxa"/>
              <w:left w:w="75" w:type="dxa"/>
              <w:bottom w:w="45" w:type="dxa"/>
              <w:right w:w="75" w:type="dxa"/>
            </w:tcMar>
            <w:hideMark/>
          </w:tcPr>
          <w:p w14:paraId="43331548"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250" w:type="dxa"/>
            <w:shd w:val="clear" w:color="auto" w:fill="auto"/>
            <w:tcMar>
              <w:top w:w="45" w:type="dxa"/>
              <w:left w:w="75" w:type="dxa"/>
              <w:bottom w:w="45" w:type="dxa"/>
              <w:right w:w="75" w:type="dxa"/>
            </w:tcMar>
            <w:hideMark/>
          </w:tcPr>
          <w:p w14:paraId="19C4400D" w14:textId="4DF771CB" w:rsidR="000B206C" w:rsidRPr="007F4322" w:rsidRDefault="00271077" w:rsidP="00D47EC9">
            <w:pPr>
              <w:spacing w:after="0" w:line="240" w:lineRule="auto"/>
              <w:jc w:val="both"/>
              <w:rPr>
                <w:rFonts w:asciiTheme="majorBidi" w:eastAsia="Times New Roman" w:hAnsiTheme="majorBidi" w:cstheme="majorBidi"/>
                <w:color w:val="000000"/>
                <w:sz w:val="24"/>
                <w:szCs w:val="24"/>
                <w:lang w:val="kk-KZ" w:eastAsia="ru-RU"/>
              </w:rPr>
            </w:pPr>
            <w:r w:rsidRPr="007F4322">
              <w:rPr>
                <w:rFonts w:asciiTheme="majorBidi" w:eastAsia="Times New Roman" w:hAnsiTheme="majorBidi" w:cstheme="majorBidi"/>
                <w:color w:val="000000"/>
                <w:sz w:val="24"/>
                <w:szCs w:val="24"/>
                <w:lang w:val="kk-KZ" w:eastAsia="ru-RU"/>
              </w:rPr>
              <w:t>6</w:t>
            </w:r>
            <w:r w:rsidRPr="007F4322">
              <w:rPr>
                <w:rFonts w:asciiTheme="majorBidi" w:eastAsia="Times New Roman" w:hAnsiTheme="majorBidi" w:cstheme="majorBidi"/>
                <w:color w:val="000000"/>
                <w:sz w:val="24"/>
                <w:szCs w:val="24"/>
                <w:lang w:val="kk-KZ" w:eastAsia="ru-RU" w:bidi="ar-EG"/>
              </w:rPr>
              <w:t>D</w:t>
            </w:r>
            <w:r w:rsidR="00246729" w:rsidRPr="007F4322">
              <w:rPr>
                <w:rFonts w:asciiTheme="majorBidi" w:eastAsia="Times New Roman" w:hAnsiTheme="majorBidi" w:cstheme="majorBidi"/>
                <w:color w:val="000000"/>
                <w:sz w:val="24"/>
                <w:szCs w:val="24"/>
                <w:lang w:val="kk-KZ" w:eastAsia="ru-RU" w:bidi="ar-EG"/>
              </w:rPr>
              <w:t>100200</w:t>
            </w:r>
            <w:r w:rsidRPr="007F4322">
              <w:rPr>
                <w:rFonts w:asciiTheme="majorBidi" w:eastAsia="Times New Roman" w:hAnsiTheme="majorBidi" w:cstheme="majorBidi"/>
                <w:color w:val="000000"/>
                <w:sz w:val="24"/>
                <w:szCs w:val="24"/>
                <w:lang w:val="kk-KZ" w:eastAsia="ru-RU" w:bidi="ar-EG"/>
              </w:rPr>
              <w:t>-</w:t>
            </w:r>
            <w:r w:rsidR="00246729" w:rsidRPr="007F4322">
              <w:rPr>
                <w:rFonts w:asciiTheme="majorBidi" w:eastAsia="Times New Roman" w:hAnsiTheme="majorBidi" w:cstheme="majorBidi"/>
                <w:color w:val="000000"/>
                <w:sz w:val="24"/>
                <w:szCs w:val="24"/>
                <w:lang w:val="kk-KZ" w:eastAsia="ru-RU" w:bidi="ar-EG"/>
              </w:rPr>
              <w:t>Ақпараттық қауіпсіздік жүйелері</w:t>
            </w:r>
            <w:r w:rsidRPr="007F4322">
              <w:rPr>
                <w:rFonts w:asciiTheme="majorBidi" w:eastAsia="Times New Roman" w:hAnsiTheme="majorBidi" w:cstheme="majorBidi"/>
                <w:color w:val="000000"/>
                <w:sz w:val="24"/>
                <w:szCs w:val="24"/>
                <w:lang w:val="kk-KZ" w:eastAsia="ru-RU" w:bidi="ar-EG"/>
              </w:rPr>
              <w:t xml:space="preserve"> </w:t>
            </w:r>
            <w:r w:rsidR="00086EEA" w:rsidRPr="007F4322">
              <w:rPr>
                <w:rFonts w:asciiTheme="majorBidi" w:eastAsia="Times New Roman" w:hAnsiTheme="majorBidi" w:cstheme="majorBidi"/>
                <w:color w:val="000000"/>
                <w:sz w:val="24"/>
                <w:szCs w:val="24"/>
                <w:lang w:val="kk-KZ" w:eastAsia="ru-RU"/>
              </w:rPr>
              <w:t xml:space="preserve">PhD доктор, </w:t>
            </w:r>
            <w:r w:rsidR="00D3092C" w:rsidRPr="007F4322">
              <w:rPr>
                <w:rFonts w:asciiTheme="majorBidi" w:eastAsia="Times New Roman" w:hAnsiTheme="majorBidi" w:cstheme="majorBidi"/>
                <w:color w:val="000000"/>
                <w:sz w:val="24"/>
                <w:szCs w:val="24"/>
                <w:lang w:val="kk-KZ" w:eastAsia="ru-RU"/>
              </w:rPr>
              <w:t xml:space="preserve">                   </w:t>
            </w:r>
            <w:r w:rsidR="00246729" w:rsidRPr="007F4322">
              <w:rPr>
                <w:rFonts w:asciiTheme="majorBidi" w:eastAsia="Times New Roman" w:hAnsiTheme="majorBidi" w:cstheme="majorBidi"/>
                <w:color w:val="000000"/>
                <w:sz w:val="24"/>
                <w:szCs w:val="24"/>
                <w:lang w:val="kk-KZ" w:eastAsia="ru-RU"/>
              </w:rPr>
              <w:t xml:space="preserve">№AFU </w:t>
            </w:r>
            <w:r w:rsidR="00803443" w:rsidRPr="007F4322">
              <w:rPr>
                <w:rFonts w:asciiTheme="majorBidi" w:eastAsia="Times New Roman" w:hAnsiTheme="majorBidi" w:cstheme="majorBidi"/>
                <w:color w:val="000000"/>
                <w:sz w:val="24"/>
                <w:szCs w:val="24"/>
                <w:lang w:val="kk-KZ" w:eastAsia="ru-RU"/>
              </w:rPr>
              <w:t>000</w:t>
            </w:r>
            <w:r w:rsidR="00246729" w:rsidRPr="007F4322">
              <w:rPr>
                <w:rFonts w:asciiTheme="majorBidi" w:eastAsia="Times New Roman" w:hAnsiTheme="majorBidi" w:cstheme="majorBidi"/>
                <w:color w:val="000000"/>
                <w:sz w:val="24"/>
                <w:szCs w:val="24"/>
                <w:lang w:val="kk-KZ" w:eastAsia="ru-RU"/>
              </w:rPr>
              <w:t>0184</w:t>
            </w:r>
            <w:r w:rsidR="00803443" w:rsidRPr="007F4322">
              <w:rPr>
                <w:rFonts w:asciiTheme="majorBidi" w:eastAsia="Times New Roman" w:hAnsiTheme="majorBidi" w:cstheme="majorBidi"/>
                <w:color w:val="000000"/>
                <w:sz w:val="24"/>
                <w:szCs w:val="24"/>
                <w:lang w:val="kk-KZ" w:eastAsia="ru-RU"/>
              </w:rPr>
              <w:t xml:space="preserve">. </w:t>
            </w:r>
            <w:r w:rsidR="00D47EC9" w:rsidRPr="007F4322">
              <w:rPr>
                <w:rFonts w:asciiTheme="majorBidi" w:eastAsia="Times New Roman" w:hAnsiTheme="majorBidi" w:cstheme="majorBidi"/>
                <w:color w:val="000000"/>
                <w:sz w:val="24"/>
                <w:szCs w:val="24"/>
                <w:lang w:val="kk-KZ" w:eastAsia="ru-RU"/>
              </w:rPr>
              <w:t>№</w:t>
            </w:r>
            <w:r w:rsidR="00246729" w:rsidRPr="007F4322">
              <w:rPr>
                <w:rFonts w:asciiTheme="majorBidi" w:eastAsia="Times New Roman" w:hAnsiTheme="majorBidi" w:cstheme="majorBidi"/>
                <w:color w:val="000000"/>
                <w:sz w:val="24"/>
                <w:szCs w:val="24"/>
                <w:lang w:val="kk-KZ" w:eastAsia="ru-RU"/>
              </w:rPr>
              <w:t>4-759</w:t>
            </w:r>
            <w:r w:rsidR="00BC1A3B" w:rsidRPr="007F4322">
              <w:rPr>
                <w:rFonts w:asciiTheme="majorBidi" w:eastAsia="Times New Roman" w:hAnsiTheme="majorBidi" w:cstheme="majorBidi"/>
                <w:color w:val="000000"/>
                <w:sz w:val="24"/>
                <w:szCs w:val="24"/>
                <w:lang w:val="kk-KZ" w:eastAsia="ru-RU"/>
              </w:rPr>
              <w:t xml:space="preserve"> бұйрық, </w:t>
            </w:r>
            <w:r w:rsidR="00246729" w:rsidRPr="007F4322">
              <w:rPr>
                <w:rFonts w:asciiTheme="majorBidi" w:eastAsia="Times New Roman" w:hAnsiTheme="majorBidi" w:cstheme="majorBidi"/>
                <w:color w:val="000000"/>
                <w:sz w:val="24"/>
                <w:szCs w:val="24"/>
                <w:lang w:val="kk-KZ" w:eastAsia="ru-RU"/>
              </w:rPr>
              <w:t>23</w:t>
            </w:r>
            <w:r w:rsidR="00BC1A3B" w:rsidRPr="007F4322">
              <w:rPr>
                <w:rFonts w:asciiTheme="majorBidi" w:eastAsia="Times New Roman" w:hAnsiTheme="majorBidi" w:cstheme="majorBidi"/>
                <w:color w:val="000000"/>
                <w:sz w:val="24"/>
                <w:szCs w:val="24"/>
                <w:lang w:val="kk-KZ" w:eastAsia="ru-RU"/>
              </w:rPr>
              <w:t>.</w:t>
            </w:r>
            <w:r w:rsidR="00246729" w:rsidRPr="007F4322">
              <w:rPr>
                <w:rFonts w:asciiTheme="majorBidi" w:eastAsia="Times New Roman" w:hAnsiTheme="majorBidi" w:cstheme="majorBidi"/>
                <w:color w:val="000000"/>
                <w:sz w:val="24"/>
                <w:szCs w:val="24"/>
                <w:lang w:val="kk-KZ" w:eastAsia="ru-RU"/>
              </w:rPr>
              <w:t>0</w:t>
            </w:r>
            <w:r w:rsidR="00BC1A3B" w:rsidRPr="007F4322">
              <w:rPr>
                <w:rFonts w:asciiTheme="majorBidi" w:eastAsia="Times New Roman" w:hAnsiTheme="majorBidi" w:cstheme="majorBidi"/>
                <w:color w:val="000000"/>
                <w:sz w:val="24"/>
                <w:szCs w:val="24"/>
                <w:lang w:val="kk-KZ" w:eastAsia="ru-RU"/>
              </w:rPr>
              <w:t>2.20</w:t>
            </w:r>
            <w:r w:rsidR="00246729" w:rsidRPr="007F4322">
              <w:rPr>
                <w:rFonts w:asciiTheme="majorBidi" w:eastAsia="Times New Roman" w:hAnsiTheme="majorBidi" w:cstheme="majorBidi"/>
                <w:color w:val="000000"/>
                <w:sz w:val="24"/>
                <w:szCs w:val="24"/>
                <w:lang w:val="kk-KZ" w:eastAsia="ru-RU"/>
              </w:rPr>
              <w:t>21</w:t>
            </w:r>
            <w:r w:rsidR="00BC1A3B" w:rsidRPr="007F4322">
              <w:rPr>
                <w:rFonts w:asciiTheme="majorBidi" w:eastAsia="Times New Roman" w:hAnsiTheme="majorBidi" w:cstheme="majorBidi"/>
                <w:color w:val="000000"/>
                <w:sz w:val="24"/>
                <w:szCs w:val="24"/>
                <w:lang w:val="kk-KZ" w:eastAsia="ru-RU"/>
              </w:rPr>
              <w:t>ж.</w:t>
            </w:r>
            <w:r w:rsidRPr="007F4322">
              <w:rPr>
                <w:rFonts w:asciiTheme="majorBidi" w:eastAsia="Times New Roman" w:hAnsiTheme="majorBidi" w:cstheme="majorBidi"/>
                <w:color w:val="000000"/>
                <w:sz w:val="24"/>
                <w:szCs w:val="24"/>
                <w:lang w:val="kk-KZ" w:eastAsia="ru-RU"/>
              </w:rPr>
              <w:t xml:space="preserve"> </w:t>
            </w:r>
          </w:p>
        </w:tc>
      </w:tr>
      <w:tr w:rsidR="000B206C" w:rsidRPr="007F4322" w14:paraId="54B598FF" w14:textId="77777777" w:rsidTr="00DA2B86">
        <w:tc>
          <w:tcPr>
            <w:tcW w:w="0" w:type="auto"/>
            <w:shd w:val="clear" w:color="auto" w:fill="auto"/>
            <w:tcMar>
              <w:top w:w="45" w:type="dxa"/>
              <w:left w:w="75" w:type="dxa"/>
              <w:bottom w:w="45" w:type="dxa"/>
              <w:right w:w="75" w:type="dxa"/>
            </w:tcMar>
            <w:hideMark/>
          </w:tcPr>
          <w:p w14:paraId="7EF8AF4D"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3</w:t>
            </w:r>
          </w:p>
        </w:tc>
        <w:tc>
          <w:tcPr>
            <w:tcW w:w="5230" w:type="dxa"/>
            <w:shd w:val="clear" w:color="auto" w:fill="auto"/>
            <w:tcMar>
              <w:top w:w="45" w:type="dxa"/>
              <w:left w:w="75" w:type="dxa"/>
              <w:bottom w:w="45" w:type="dxa"/>
              <w:right w:w="75" w:type="dxa"/>
            </w:tcMar>
            <w:hideMark/>
          </w:tcPr>
          <w:p w14:paraId="256A1F33"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Ғылыми атақ, берілген уақыты</w:t>
            </w:r>
          </w:p>
        </w:tc>
        <w:tc>
          <w:tcPr>
            <w:tcW w:w="4250" w:type="dxa"/>
            <w:shd w:val="clear" w:color="auto" w:fill="auto"/>
            <w:tcMar>
              <w:top w:w="45" w:type="dxa"/>
              <w:left w:w="75" w:type="dxa"/>
              <w:bottom w:w="45" w:type="dxa"/>
              <w:right w:w="75" w:type="dxa"/>
            </w:tcMar>
            <w:hideMark/>
          </w:tcPr>
          <w:p w14:paraId="733BB5AD" w14:textId="77777777" w:rsidR="000B206C" w:rsidRPr="007F4322" w:rsidRDefault="0020771D" w:rsidP="009C16E9">
            <w:pPr>
              <w:pStyle w:val="a3"/>
              <w:spacing w:before="0" w:beforeAutospacing="0" w:after="0" w:afterAutospacing="0"/>
              <w:jc w:val="both"/>
              <w:rPr>
                <w:rFonts w:asciiTheme="majorBidi" w:hAnsiTheme="majorBidi" w:cstheme="majorBidi"/>
                <w:lang w:val="kk-KZ"/>
              </w:rPr>
            </w:pPr>
            <w:r w:rsidRPr="007F4322">
              <w:rPr>
                <w:rFonts w:asciiTheme="majorBidi" w:hAnsiTheme="majorBidi" w:cstheme="majorBidi"/>
                <w:lang w:val="kk-KZ"/>
              </w:rPr>
              <w:t>-</w:t>
            </w:r>
          </w:p>
        </w:tc>
      </w:tr>
      <w:tr w:rsidR="000B206C" w:rsidRPr="007F4322" w14:paraId="21DADC08" w14:textId="77777777" w:rsidTr="00DA2B86">
        <w:tc>
          <w:tcPr>
            <w:tcW w:w="0" w:type="auto"/>
            <w:shd w:val="clear" w:color="auto" w:fill="auto"/>
            <w:tcMar>
              <w:top w:w="45" w:type="dxa"/>
              <w:left w:w="75" w:type="dxa"/>
              <w:bottom w:w="45" w:type="dxa"/>
              <w:right w:w="75" w:type="dxa"/>
            </w:tcMar>
            <w:hideMark/>
          </w:tcPr>
          <w:p w14:paraId="55BB3EE2"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4</w:t>
            </w:r>
          </w:p>
        </w:tc>
        <w:tc>
          <w:tcPr>
            <w:tcW w:w="5230" w:type="dxa"/>
            <w:shd w:val="clear" w:color="auto" w:fill="auto"/>
            <w:tcMar>
              <w:top w:w="45" w:type="dxa"/>
              <w:left w:w="75" w:type="dxa"/>
              <w:bottom w:w="45" w:type="dxa"/>
              <w:right w:w="75" w:type="dxa"/>
            </w:tcMar>
            <w:hideMark/>
          </w:tcPr>
          <w:p w14:paraId="0B68528D"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Құрметті атақ, берілген уақыты</w:t>
            </w:r>
          </w:p>
        </w:tc>
        <w:tc>
          <w:tcPr>
            <w:tcW w:w="4250" w:type="dxa"/>
            <w:shd w:val="clear" w:color="auto" w:fill="auto"/>
            <w:tcMar>
              <w:top w:w="45" w:type="dxa"/>
              <w:left w:w="75" w:type="dxa"/>
              <w:bottom w:w="45" w:type="dxa"/>
              <w:right w:w="75" w:type="dxa"/>
            </w:tcMar>
            <w:hideMark/>
          </w:tcPr>
          <w:p w14:paraId="3C3394A9" w14:textId="77777777" w:rsidR="000B206C" w:rsidRPr="007F4322" w:rsidRDefault="0020771D" w:rsidP="00856D33">
            <w:pPr>
              <w:spacing w:after="0" w:line="240" w:lineRule="auto"/>
              <w:jc w:val="both"/>
              <w:rPr>
                <w:rFonts w:asciiTheme="majorBidi" w:eastAsia="Times New Roman" w:hAnsiTheme="majorBidi" w:cstheme="majorBidi"/>
                <w:color w:val="000000"/>
                <w:sz w:val="24"/>
                <w:szCs w:val="24"/>
                <w:lang w:val="kk-KZ" w:eastAsia="ru-RU"/>
              </w:rPr>
            </w:pPr>
            <w:r w:rsidRPr="007F4322">
              <w:rPr>
                <w:rFonts w:asciiTheme="majorBidi" w:eastAsia="Times New Roman" w:hAnsiTheme="majorBidi" w:cstheme="majorBidi"/>
                <w:color w:val="000000"/>
                <w:sz w:val="24"/>
                <w:szCs w:val="24"/>
                <w:lang w:val="kk-KZ" w:eastAsia="ru-RU"/>
              </w:rPr>
              <w:t>-</w:t>
            </w:r>
          </w:p>
        </w:tc>
      </w:tr>
      <w:tr w:rsidR="000B206C" w:rsidRPr="00DF2671" w14:paraId="27F16308" w14:textId="77777777" w:rsidTr="00DA2B86">
        <w:tc>
          <w:tcPr>
            <w:tcW w:w="0" w:type="auto"/>
            <w:shd w:val="clear" w:color="auto" w:fill="auto"/>
            <w:tcMar>
              <w:top w:w="45" w:type="dxa"/>
              <w:left w:w="75" w:type="dxa"/>
              <w:bottom w:w="45" w:type="dxa"/>
              <w:right w:w="75" w:type="dxa"/>
            </w:tcMar>
            <w:hideMark/>
          </w:tcPr>
          <w:p w14:paraId="6437E111"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5</w:t>
            </w:r>
          </w:p>
        </w:tc>
        <w:tc>
          <w:tcPr>
            <w:tcW w:w="5230" w:type="dxa"/>
            <w:shd w:val="clear" w:color="auto" w:fill="auto"/>
            <w:tcMar>
              <w:top w:w="45" w:type="dxa"/>
              <w:left w:w="75" w:type="dxa"/>
              <w:bottom w:w="45" w:type="dxa"/>
              <w:right w:w="75" w:type="dxa"/>
            </w:tcMar>
            <w:hideMark/>
          </w:tcPr>
          <w:p w14:paraId="4EC231ED"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Лауазымы (лауазымға тағайындалу туралы бұйрық мерзімі және нөмірі )</w:t>
            </w:r>
          </w:p>
        </w:tc>
        <w:tc>
          <w:tcPr>
            <w:tcW w:w="4250" w:type="dxa"/>
            <w:shd w:val="clear" w:color="auto" w:fill="auto"/>
            <w:tcMar>
              <w:top w:w="45" w:type="dxa"/>
              <w:left w:w="75" w:type="dxa"/>
              <w:bottom w:w="45" w:type="dxa"/>
              <w:right w:w="75" w:type="dxa"/>
            </w:tcMar>
            <w:hideMark/>
          </w:tcPr>
          <w:p w14:paraId="17E01EA9" w14:textId="12DC27EF" w:rsidR="00DF2671" w:rsidRPr="00DF2671" w:rsidRDefault="00DF2671" w:rsidP="00DF2671">
            <w:pPr>
              <w:spacing w:after="0" w:line="240" w:lineRule="auto"/>
              <w:jc w:val="both"/>
              <w:rPr>
                <w:rFonts w:asciiTheme="majorBidi" w:eastAsia="Times New Roman" w:hAnsiTheme="majorBidi" w:cstheme="majorBidi"/>
                <w:color w:val="000000"/>
                <w:sz w:val="24"/>
                <w:szCs w:val="24"/>
                <w:lang w:val="kk-KZ" w:eastAsia="ru-RU"/>
              </w:rPr>
            </w:pPr>
            <w:r w:rsidRPr="00DF2671">
              <w:rPr>
                <w:rFonts w:asciiTheme="majorBidi" w:eastAsia="Times New Roman" w:hAnsiTheme="majorBidi" w:cstheme="majorBidi"/>
                <w:color w:val="000000"/>
                <w:sz w:val="24"/>
                <w:szCs w:val="24"/>
                <w:lang w:val="kk-KZ" w:eastAsia="ru-RU"/>
              </w:rPr>
              <w:t>1) 01.0</w:t>
            </w:r>
            <w:r>
              <w:rPr>
                <w:rFonts w:asciiTheme="majorBidi" w:eastAsia="Times New Roman" w:hAnsiTheme="majorBidi" w:cstheme="majorBidi"/>
                <w:color w:val="000000"/>
                <w:sz w:val="24"/>
                <w:szCs w:val="24"/>
                <w:lang w:val="kk-KZ" w:eastAsia="ru-RU"/>
              </w:rPr>
              <w:t>6</w:t>
            </w:r>
            <w:r w:rsidRPr="00DF2671">
              <w:rPr>
                <w:rFonts w:asciiTheme="majorBidi" w:eastAsia="Times New Roman" w:hAnsiTheme="majorBidi" w:cstheme="majorBidi"/>
                <w:color w:val="000000"/>
                <w:sz w:val="24"/>
                <w:szCs w:val="24"/>
                <w:lang w:val="kk-KZ" w:eastAsia="ru-RU"/>
              </w:rPr>
              <w:t>.20</w:t>
            </w:r>
            <w:r>
              <w:rPr>
                <w:rFonts w:asciiTheme="majorBidi" w:eastAsia="Times New Roman" w:hAnsiTheme="majorBidi" w:cstheme="majorBidi"/>
                <w:color w:val="000000"/>
                <w:sz w:val="24"/>
                <w:szCs w:val="24"/>
                <w:lang w:val="kk-KZ" w:eastAsia="ru-RU"/>
              </w:rPr>
              <w:t>21</w:t>
            </w:r>
            <w:r w:rsidRPr="00DF2671">
              <w:rPr>
                <w:rFonts w:asciiTheme="majorBidi" w:eastAsia="Times New Roman" w:hAnsiTheme="majorBidi" w:cstheme="majorBidi"/>
                <w:color w:val="000000"/>
                <w:sz w:val="24"/>
                <w:szCs w:val="24"/>
                <w:lang w:val="kk-KZ" w:eastAsia="ru-RU"/>
              </w:rPr>
              <w:t xml:space="preserve"> - </w:t>
            </w:r>
            <w:r>
              <w:rPr>
                <w:rFonts w:asciiTheme="majorBidi" w:eastAsia="Times New Roman" w:hAnsiTheme="majorBidi" w:cstheme="majorBidi"/>
                <w:color w:val="000000"/>
                <w:sz w:val="24"/>
                <w:szCs w:val="24"/>
                <w:lang w:val="kk-KZ" w:eastAsia="ru-RU"/>
              </w:rPr>
              <w:t>3</w:t>
            </w:r>
            <w:r w:rsidRPr="00DF2671">
              <w:rPr>
                <w:rFonts w:asciiTheme="majorBidi" w:eastAsia="Times New Roman" w:hAnsiTheme="majorBidi" w:cstheme="majorBidi"/>
                <w:color w:val="000000"/>
                <w:sz w:val="24"/>
                <w:szCs w:val="24"/>
                <w:lang w:val="kk-KZ" w:eastAsia="ru-RU"/>
              </w:rPr>
              <w:t>1.</w:t>
            </w:r>
            <w:r>
              <w:rPr>
                <w:rFonts w:asciiTheme="majorBidi" w:eastAsia="Times New Roman" w:hAnsiTheme="majorBidi" w:cstheme="majorBidi"/>
                <w:color w:val="000000"/>
                <w:sz w:val="24"/>
                <w:szCs w:val="24"/>
                <w:lang w:val="kk-KZ" w:eastAsia="ru-RU"/>
              </w:rPr>
              <w:t>1</w:t>
            </w:r>
            <w:r w:rsidRPr="00DF2671">
              <w:rPr>
                <w:rFonts w:asciiTheme="majorBidi" w:eastAsia="Times New Roman" w:hAnsiTheme="majorBidi" w:cstheme="majorBidi"/>
                <w:color w:val="000000"/>
                <w:sz w:val="24"/>
                <w:szCs w:val="24"/>
                <w:lang w:val="kk-KZ" w:eastAsia="ru-RU"/>
              </w:rPr>
              <w:t>2.202</w:t>
            </w:r>
            <w:r>
              <w:rPr>
                <w:rFonts w:asciiTheme="majorBidi" w:eastAsia="Times New Roman" w:hAnsiTheme="majorBidi" w:cstheme="majorBidi"/>
                <w:color w:val="000000"/>
                <w:sz w:val="24"/>
                <w:szCs w:val="24"/>
                <w:lang w:val="kk-KZ" w:eastAsia="ru-RU"/>
              </w:rPr>
              <w:t>2</w:t>
            </w:r>
            <w:r w:rsidRPr="00DF2671">
              <w:rPr>
                <w:rFonts w:asciiTheme="majorBidi" w:eastAsia="Times New Roman" w:hAnsiTheme="majorBidi" w:cstheme="majorBidi"/>
                <w:color w:val="000000"/>
                <w:sz w:val="24"/>
                <w:szCs w:val="24"/>
                <w:lang w:val="kk-KZ" w:eastAsia="ru-RU"/>
              </w:rPr>
              <w:t xml:space="preserve"> </w:t>
            </w:r>
            <w:r>
              <w:rPr>
                <w:rFonts w:asciiTheme="majorBidi" w:eastAsia="Times New Roman" w:hAnsiTheme="majorBidi" w:cstheme="majorBidi"/>
                <w:color w:val="000000"/>
                <w:sz w:val="24"/>
                <w:szCs w:val="24"/>
                <w:lang w:val="kk-KZ" w:eastAsia="ru-RU"/>
              </w:rPr>
              <w:t>Ақпараттық және есептеуіш технологиялар институтында ғылыми қызметкер</w:t>
            </w:r>
            <w:r w:rsidRPr="00DF2671">
              <w:rPr>
                <w:rFonts w:asciiTheme="majorBidi" w:eastAsia="Times New Roman" w:hAnsiTheme="majorBidi" w:cstheme="majorBidi"/>
                <w:color w:val="000000"/>
                <w:sz w:val="24"/>
                <w:szCs w:val="24"/>
                <w:lang w:val="kk-KZ" w:eastAsia="ru-RU"/>
              </w:rPr>
              <w:t>, бұйрық №202/21 21.06.2021.</w:t>
            </w:r>
          </w:p>
          <w:p w14:paraId="6CD44F41" w14:textId="54F96127" w:rsidR="000B206C" w:rsidRPr="007F4322" w:rsidRDefault="00DF2671" w:rsidP="00856D33">
            <w:pPr>
              <w:spacing w:after="0" w:line="240" w:lineRule="auto"/>
              <w:jc w:val="both"/>
              <w:rPr>
                <w:rFonts w:asciiTheme="majorBidi" w:eastAsia="Times New Roman" w:hAnsiTheme="majorBidi" w:cstheme="majorBidi"/>
                <w:color w:val="000000"/>
                <w:sz w:val="24"/>
                <w:szCs w:val="24"/>
                <w:lang w:val="kk-KZ" w:eastAsia="ru-RU"/>
              </w:rPr>
            </w:pPr>
            <w:r w:rsidRPr="00DF2671">
              <w:rPr>
                <w:rFonts w:asciiTheme="majorBidi" w:eastAsia="Times New Roman" w:hAnsiTheme="majorBidi" w:cstheme="majorBidi"/>
                <w:color w:val="000000"/>
                <w:sz w:val="24"/>
                <w:szCs w:val="24"/>
                <w:lang w:val="kk-KZ" w:eastAsia="ru-RU"/>
              </w:rPr>
              <w:t xml:space="preserve">2) </w:t>
            </w:r>
            <w:r w:rsidR="00642DF8" w:rsidRPr="007F4322">
              <w:rPr>
                <w:rFonts w:asciiTheme="majorBidi" w:eastAsia="Times New Roman" w:hAnsiTheme="majorBidi" w:cstheme="majorBidi"/>
                <w:color w:val="000000"/>
                <w:sz w:val="24"/>
                <w:szCs w:val="24"/>
                <w:lang w:val="kk-KZ" w:eastAsia="ru-RU"/>
              </w:rPr>
              <w:t>01.09.2022 - қазіргі кезге дейін Нұр-Мүбарак Египет ислам мәдениеті университетінің</w:t>
            </w:r>
            <w:r w:rsidR="00F62556">
              <w:rPr>
                <w:rFonts w:asciiTheme="majorBidi" w:eastAsia="Times New Roman" w:hAnsiTheme="majorBidi" w:cstheme="majorBidi"/>
                <w:color w:val="000000"/>
                <w:sz w:val="24"/>
                <w:szCs w:val="24"/>
                <w:lang w:val="kk-KZ" w:eastAsia="ru-RU"/>
              </w:rPr>
              <w:t>,</w:t>
            </w:r>
            <w:r w:rsidR="00642DF8" w:rsidRPr="007F4322">
              <w:rPr>
                <w:rFonts w:asciiTheme="majorBidi" w:eastAsia="Times New Roman" w:hAnsiTheme="majorBidi" w:cstheme="majorBidi"/>
                <w:color w:val="000000"/>
                <w:sz w:val="24"/>
                <w:szCs w:val="24"/>
                <w:lang w:val="kk-KZ" w:eastAsia="ru-RU"/>
              </w:rPr>
              <w:t xml:space="preserve"> Жалпыуниверситеттік гуманитарлық пәндер кафедрасының</w:t>
            </w:r>
            <w:r w:rsidR="00665EBB" w:rsidRPr="007F4322">
              <w:rPr>
                <w:rFonts w:asciiTheme="majorBidi" w:eastAsia="Times New Roman" w:hAnsiTheme="majorBidi" w:cstheme="majorBidi"/>
                <w:color w:val="000000"/>
                <w:sz w:val="24"/>
                <w:szCs w:val="24"/>
                <w:lang w:val="kk-KZ" w:eastAsia="ru-RU"/>
              </w:rPr>
              <w:t xml:space="preserve"> доценті</w:t>
            </w:r>
            <w:r w:rsidR="0031381D" w:rsidRPr="007F4322">
              <w:rPr>
                <w:rFonts w:asciiTheme="majorBidi" w:eastAsia="Times New Roman" w:hAnsiTheme="majorBidi" w:cstheme="majorBidi"/>
                <w:color w:val="000000"/>
                <w:sz w:val="24"/>
                <w:szCs w:val="24"/>
                <w:lang w:val="kk-KZ" w:eastAsia="ru-RU"/>
              </w:rPr>
              <w:t xml:space="preserve"> </w:t>
            </w:r>
            <w:r w:rsidR="00DB78CC" w:rsidRPr="007F4322">
              <w:rPr>
                <w:rFonts w:asciiTheme="majorBidi" w:eastAsia="Times New Roman" w:hAnsiTheme="majorBidi" w:cstheme="majorBidi"/>
                <w:color w:val="000000"/>
                <w:sz w:val="24"/>
                <w:szCs w:val="24"/>
                <w:lang w:val="kk-KZ" w:eastAsia="ru-RU"/>
              </w:rPr>
              <w:t>м.а.</w:t>
            </w:r>
            <w:r w:rsidR="00642DF8" w:rsidRPr="007F4322">
              <w:rPr>
                <w:rFonts w:asciiTheme="majorBidi" w:eastAsia="Times New Roman" w:hAnsiTheme="majorBidi" w:cstheme="majorBidi"/>
                <w:color w:val="000000"/>
                <w:sz w:val="24"/>
                <w:szCs w:val="24"/>
                <w:lang w:val="kk-KZ" w:eastAsia="ru-RU"/>
              </w:rPr>
              <w:t xml:space="preserve"> </w:t>
            </w:r>
            <w:r w:rsidR="00665EBB" w:rsidRPr="007F4322">
              <w:rPr>
                <w:rFonts w:asciiTheme="majorBidi" w:eastAsia="Times New Roman" w:hAnsiTheme="majorBidi" w:cstheme="majorBidi"/>
                <w:color w:val="000000"/>
                <w:sz w:val="24"/>
                <w:szCs w:val="24"/>
                <w:lang w:val="kk-KZ" w:eastAsia="ru-RU"/>
              </w:rPr>
              <w:t xml:space="preserve"> </w:t>
            </w:r>
            <w:r w:rsidR="00642DF8" w:rsidRPr="007F4322">
              <w:rPr>
                <w:rFonts w:asciiTheme="majorBidi" w:eastAsia="Times New Roman" w:hAnsiTheme="majorBidi" w:cstheme="majorBidi"/>
                <w:color w:val="000000"/>
                <w:sz w:val="24"/>
                <w:szCs w:val="24"/>
                <w:lang w:val="kk-KZ" w:eastAsia="ru-RU"/>
              </w:rPr>
              <w:t xml:space="preserve">Бұйрық </w:t>
            </w:r>
            <w:r w:rsidR="00DB78CC" w:rsidRPr="007F4322">
              <w:rPr>
                <w:rFonts w:asciiTheme="majorBidi" w:hAnsiTheme="majorBidi" w:cstheme="majorBidi"/>
                <w:sz w:val="24"/>
                <w:szCs w:val="24"/>
                <w:lang w:val="kk-KZ"/>
              </w:rPr>
              <w:t>№0</w:t>
            </w:r>
            <w:r w:rsidR="00D3092C" w:rsidRPr="007F4322">
              <w:rPr>
                <w:rFonts w:asciiTheme="majorBidi" w:hAnsiTheme="majorBidi" w:cstheme="majorBidi"/>
                <w:sz w:val="24"/>
                <w:szCs w:val="24"/>
                <w:lang w:val="kk-KZ"/>
              </w:rPr>
              <w:t>21-</w:t>
            </w:r>
            <w:r w:rsidR="00DB78CC" w:rsidRPr="007F4322">
              <w:rPr>
                <w:rFonts w:asciiTheme="majorBidi" w:hAnsiTheme="majorBidi" w:cstheme="majorBidi"/>
                <w:sz w:val="24"/>
                <w:szCs w:val="24"/>
                <w:lang w:val="kk-KZ"/>
              </w:rPr>
              <w:t>қ 01.09.202</w:t>
            </w:r>
            <w:r w:rsidR="00642DF8" w:rsidRPr="007F4322">
              <w:rPr>
                <w:rFonts w:asciiTheme="majorBidi" w:hAnsiTheme="majorBidi" w:cstheme="majorBidi"/>
                <w:sz w:val="24"/>
                <w:szCs w:val="24"/>
                <w:lang w:val="kk-KZ"/>
              </w:rPr>
              <w:t>2</w:t>
            </w:r>
            <w:r w:rsidR="00DB78CC" w:rsidRPr="007F4322">
              <w:rPr>
                <w:rFonts w:asciiTheme="majorBidi" w:hAnsiTheme="majorBidi" w:cstheme="majorBidi"/>
                <w:sz w:val="24"/>
                <w:szCs w:val="24"/>
                <w:lang w:val="kk-KZ"/>
              </w:rPr>
              <w:t>ж.</w:t>
            </w:r>
          </w:p>
        </w:tc>
      </w:tr>
      <w:tr w:rsidR="000B206C" w:rsidRPr="007A7538" w14:paraId="3B2CC474" w14:textId="77777777" w:rsidTr="00DA2B86">
        <w:tc>
          <w:tcPr>
            <w:tcW w:w="0" w:type="auto"/>
            <w:shd w:val="clear" w:color="auto" w:fill="auto"/>
            <w:tcMar>
              <w:top w:w="45" w:type="dxa"/>
              <w:left w:w="75" w:type="dxa"/>
              <w:bottom w:w="45" w:type="dxa"/>
              <w:right w:w="75" w:type="dxa"/>
            </w:tcMar>
            <w:hideMark/>
          </w:tcPr>
          <w:p w14:paraId="7270EB77"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6</w:t>
            </w:r>
          </w:p>
        </w:tc>
        <w:tc>
          <w:tcPr>
            <w:tcW w:w="5230" w:type="dxa"/>
            <w:shd w:val="clear" w:color="auto" w:fill="auto"/>
            <w:tcMar>
              <w:top w:w="45" w:type="dxa"/>
              <w:left w:w="75" w:type="dxa"/>
              <w:bottom w:w="45" w:type="dxa"/>
              <w:right w:w="75" w:type="dxa"/>
            </w:tcMar>
            <w:hideMark/>
          </w:tcPr>
          <w:p w14:paraId="710631F5"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Ғылыми, ғылыми-педагогикалық жұмыс өтілі</w:t>
            </w:r>
          </w:p>
        </w:tc>
        <w:tc>
          <w:tcPr>
            <w:tcW w:w="4250" w:type="dxa"/>
            <w:shd w:val="clear" w:color="auto" w:fill="auto"/>
            <w:tcMar>
              <w:top w:w="45" w:type="dxa"/>
              <w:left w:w="75" w:type="dxa"/>
              <w:bottom w:w="45" w:type="dxa"/>
              <w:right w:w="75" w:type="dxa"/>
            </w:tcMar>
            <w:hideMark/>
          </w:tcPr>
          <w:p w14:paraId="15B77C6B" w14:textId="01C8CCC8" w:rsidR="000B206C" w:rsidRPr="00F42BD6" w:rsidRDefault="000B206C" w:rsidP="00813ED6">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Барлығы</w:t>
            </w:r>
            <w:r w:rsidR="0020771D" w:rsidRPr="007F4322">
              <w:rPr>
                <w:rFonts w:asciiTheme="majorBidi" w:eastAsia="Times New Roman" w:hAnsiTheme="majorBidi" w:cstheme="majorBidi"/>
                <w:color w:val="000000"/>
                <w:spacing w:val="2"/>
                <w:sz w:val="24"/>
                <w:szCs w:val="24"/>
                <w:lang w:val="kk-KZ" w:eastAsia="ru-RU"/>
              </w:rPr>
              <w:t xml:space="preserve"> </w:t>
            </w:r>
            <w:r w:rsidR="00642DF8" w:rsidRPr="007F4322">
              <w:rPr>
                <w:rFonts w:asciiTheme="majorBidi" w:eastAsia="Times New Roman" w:hAnsiTheme="majorBidi" w:cstheme="majorBidi"/>
                <w:color w:val="000000"/>
                <w:spacing w:val="2"/>
                <w:sz w:val="24"/>
                <w:szCs w:val="24"/>
                <w:lang w:val="kk-KZ" w:eastAsia="ru-RU"/>
              </w:rPr>
              <w:t>16</w:t>
            </w:r>
            <w:r w:rsidR="0020771D" w:rsidRPr="007F4322">
              <w:rPr>
                <w:rFonts w:asciiTheme="majorBidi" w:eastAsia="Times New Roman" w:hAnsiTheme="majorBidi" w:cstheme="majorBidi"/>
                <w:color w:val="000000"/>
                <w:spacing w:val="2"/>
                <w:sz w:val="24"/>
                <w:szCs w:val="24"/>
                <w:lang w:val="kk-KZ" w:eastAsia="ru-RU"/>
              </w:rPr>
              <w:t xml:space="preserve"> </w:t>
            </w:r>
            <w:r w:rsidR="00813ED6" w:rsidRPr="007F4322">
              <w:rPr>
                <w:rFonts w:asciiTheme="majorBidi" w:eastAsia="Times New Roman" w:hAnsiTheme="majorBidi" w:cstheme="majorBidi"/>
                <w:color w:val="000000"/>
                <w:spacing w:val="2"/>
                <w:sz w:val="24"/>
                <w:szCs w:val="24"/>
                <w:lang w:val="kk-KZ" w:eastAsia="ru-RU"/>
              </w:rPr>
              <w:t>жыл,</w:t>
            </w:r>
            <w:r w:rsidR="00813ED6" w:rsidRPr="007F4322">
              <w:rPr>
                <w:rFonts w:asciiTheme="majorBidi" w:eastAsia="Times New Roman" w:hAnsiTheme="majorBidi" w:cstheme="majorBidi"/>
                <w:color w:val="000000"/>
                <w:spacing w:val="2"/>
                <w:sz w:val="24"/>
                <w:szCs w:val="24"/>
                <w:lang w:val="kk-KZ" w:eastAsia="ru-RU"/>
              </w:rPr>
              <w:br/>
              <w:t>оның ішінде лауазымда _</w:t>
            </w:r>
            <w:r w:rsidR="00642DF8" w:rsidRPr="007F4322">
              <w:rPr>
                <w:rFonts w:asciiTheme="majorBidi" w:eastAsia="Times New Roman" w:hAnsiTheme="majorBidi" w:cstheme="majorBidi"/>
                <w:color w:val="000000"/>
                <w:spacing w:val="2"/>
                <w:sz w:val="24"/>
                <w:szCs w:val="24"/>
                <w:lang w:val="kk-KZ" w:eastAsia="ru-RU"/>
              </w:rPr>
              <w:t>2</w:t>
            </w:r>
            <w:r w:rsidRPr="007F4322">
              <w:rPr>
                <w:rFonts w:asciiTheme="majorBidi" w:eastAsia="Times New Roman" w:hAnsiTheme="majorBidi" w:cstheme="majorBidi"/>
                <w:color w:val="000000"/>
                <w:spacing w:val="2"/>
                <w:sz w:val="24"/>
                <w:szCs w:val="24"/>
                <w:lang w:val="kk-KZ" w:eastAsia="ru-RU"/>
              </w:rPr>
              <w:t>_ жыл</w:t>
            </w:r>
          </w:p>
        </w:tc>
      </w:tr>
      <w:tr w:rsidR="000B206C" w:rsidRPr="007F4322" w14:paraId="2B73EF2C" w14:textId="77777777" w:rsidTr="00DA2B86">
        <w:tc>
          <w:tcPr>
            <w:tcW w:w="0" w:type="auto"/>
            <w:shd w:val="clear" w:color="auto" w:fill="auto"/>
            <w:tcMar>
              <w:top w:w="45" w:type="dxa"/>
              <w:left w:w="75" w:type="dxa"/>
              <w:bottom w:w="45" w:type="dxa"/>
              <w:right w:w="75" w:type="dxa"/>
            </w:tcMar>
            <w:hideMark/>
          </w:tcPr>
          <w:p w14:paraId="3F7956BB"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7</w:t>
            </w:r>
          </w:p>
        </w:tc>
        <w:tc>
          <w:tcPr>
            <w:tcW w:w="5230" w:type="dxa"/>
            <w:shd w:val="clear" w:color="auto" w:fill="auto"/>
            <w:tcMar>
              <w:top w:w="45" w:type="dxa"/>
              <w:left w:w="75" w:type="dxa"/>
              <w:bottom w:w="45" w:type="dxa"/>
              <w:right w:w="75" w:type="dxa"/>
            </w:tcMar>
            <w:hideMark/>
          </w:tcPr>
          <w:p w14:paraId="2D010D71"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250" w:type="dxa"/>
            <w:shd w:val="clear" w:color="auto" w:fill="auto"/>
            <w:tcMar>
              <w:top w:w="45" w:type="dxa"/>
              <w:left w:w="75" w:type="dxa"/>
              <w:bottom w:w="45" w:type="dxa"/>
              <w:right w:w="75" w:type="dxa"/>
            </w:tcMar>
            <w:hideMark/>
          </w:tcPr>
          <w:p w14:paraId="54276C7F" w14:textId="28330523" w:rsidR="000E61D2" w:rsidRPr="007F4322" w:rsidRDefault="000E61D2" w:rsidP="000E61D2">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Барлығы 2</w:t>
            </w:r>
            <w:r w:rsidR="007A7538">
              <w:rPr>
                <w:rFonts w:asciiTheme="majorBidi" w:eastAsia="Times New Roman" w:hAnsiTheme="majorBidi" w:cstheme="majorBidi"/>
                <w:color w:val="000000"/>
                <w:spacing w:val="2"/>
                <w:sz w:val="24"/>
                <w:szCs w:val="24"/>
                <w:lang w:val="kk-KZ" w:eastAsia="ru-RU"/>
              </w:rPr>
              <w:t>6</w:t>
            </w:r>
            <w:r w:rsidRPr="007F4322">
              <w:rPr>
                <w:rFonts w:asciiTheme="majorBidi" w:eastAsia="Times New Roman" w:hAnsiTheme="majorBidi" w:cstheme="majorBidi"/>
                <w:color w:val="000000"/>
                <w:spacing w:val="2"/>
                <w:sz w:val="24"/>
                <w:szCs w:val="24"/>
                <w:lang w:val="kk-KZ" w:eastAsia="ru-RU"/>
              </w:rPr>
              <w:t xml:space="preserve">, оның ішінде: </w:t>
            </w:r>
          </w:p>
          <w:p w14:paraId="077A350F" w14:textId="1E52BFAC" w:rsidR="000E61D2" w:rsidRPr="007F4322" w:rsidRDefault="000E61D2" w:rsidP="000E61D2">
            <w:pPr>
              <w:tabs>
                <w:tab w:val="left" w:pos="349"/>
              </w:tabs>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w:t>
            </w:r>
            <w:r w:rsidRPr="007F4322">
              <w:rPr>
                <w:rFonts w:asciiTheme="majorBidi" w:eastAsia="Times New Roman" w:hAnsiTheme="majorBidi" w:cstheme="majorBidi"/>
                <w:color w:val="000000"/>
                <w:spacing w:val="2"/>
                <w:sz w:val="24"/>
                <w:szCs w:val="24"/>
                <w:lang w:val="kk-KZ" w:eastAsia="ru-RU"/>
              </w:rPr>
              <w:tab/>
              <w:t xml:space="preserve">Web of Science Core Collection, Scopus халықаралық рецензияланатын журналдардағы мақалалар – </w:t>
            </w:r>
            <w:r w:rsidR="00F42BD6">
              <w:rPr>
                <w:rFonts w:asciiTheme="majorBidi" w:eastAsia="Times New Roman" w:hAnsiTheme="majorBidi" w:cstheme="majorBidi"/>
                <w:color w:val="000000"/>
                <w:spacing w:val="2"/>
                <w:sz w:val="24"/>
                <w:szCs w:val="24"/>
                <w:lang w:val="kk-KZ" w:eastAsia="ru-RU"/>
              </w:rPr>
              <w:t>4</w:t>
            </w:r>
          </w:p>
          <w:p w14:paraId="765229A8" w14:textId="78A9C396" w:rsidR="000E61D2" w:rsidRPr="007F4322" w:rsidRDefault="000E61D2" w:rsidP="000E61D2">
            <w:pPr>
              <w:tabs>
                <w:tab w:val="left" w:pos="349"/>
              </w:tabs>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w:t>
            </w:r>
            <w:r w:rsidRPr="007F4322">
              <w:rPr>
                <w:rFonts w:asciiTheme="majorBidi" w:eastAsia="Times New Roman" w:hAnsiTheme="majorBidi" w:cstheme="majorBidi"/>
                <w:color w:val="000000"/>
                <w:spacing w:val="2"/>
                <w:sz w:val="24"/>
                <w:szCs w:val="24"/>
                <w:lang w:val="kk-KZ" w:eastAsia="ru-RU"/>
              </w:rPr>
              <w:tab/>
              <w:t>Уәкілетті орган ұсынған басылымдарда - 13</w:t>
            </w:r>
          </w:p>
          <w:p w14:paraId="185452FC" w14:textId="77777777" w:rsidR="000B206C" w:rsidRPr="007F4322" w:rsidRDefault="000E61D2" w:rsidP="000E61D2">
            <w:pPr>
              <w:tabs>
                <w:tab w:val="left" w:pos="349"/>
              </w:tabs>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w:t>
            </w:r>
            <w:r w:rsidRPr="007F4322">
              <w:rPr>
                <w:rFonts w:asciiTheme="majorBidi" w:eastAsia="Times New Roman" w:hAnsiTheme="majorBidi" w:cstheme="majorBidi"/>
                <w:color w:val="000000"/>
                <w:spacing w:val="2"/>
                <w:sz w:val="24"/>
                <w:szCs w:val="24"/>
                <w:lang w:val="kk-KZ" w:eastAsia="ru-RU"/>
              </w:rPr>
              <w:tab/>
              <w:t>Халықаралық ғылыми-практикалық конференциялар жинақтарында – 7</w:t>
            </w:r>
          </w:p>
          <w:p w14:paraId="612093B0" w14:textId="2C762EC7" w:rsidR="000E61D2" w:rsidRPr="007F4322" w:rsidRDefault="000E61D2" w:rsidP="000E61D2">
            <w:pPr>
              <w:spacing w:after="0" w:line="240" w:lineRule="auto"/>
              <w:ind w:left="349" w:hanging="284"/>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   Монография – 1</w:t>
            </w:r>
          </w:p>
          <w:p w14:paraId="1C6D62CC" w14:textId="5A82AAAF" w:rsidR="000E61D2" w:rsidRPr="007F4322" w:rsidRDefault="000E61D2" w:rsidP="000E61D2">
            <w:pPr>
              <w:spacing w:after="0" w:line="240" w:lineRule="auto"/>
              <w:ind w:left="349" w:hanging="284"/>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   Авторлық куәлік – 1.</w:t>
            </w:r>
          </w:p>
        </w:tc>
      </w:tr>
      <w:tr w:rsidR="000B206C" w:rsidRPr="007F4322" w14:paraId="69522EE8" w14:textId="77777777" w:rsidTr="00DA2B86">
        <w:tc>
          <w:tcPr>
            <w:tcW w:w="0" w:type="auto"/>
            <w:shd w:val="clear" w:color="auto" w:fill="auto"/>
            <w:tcMar>
              <w:top w:w="45" w:type="dxa"/>
              <w:left w:w="75" w:type="dxa"/>
              <w:bottom w:w="45" w:type="dxa"/>
              <w:right w:w="75" w:type="dxa"/>
            </w:tcMar>
            <w:hideMark/>
          </w:tcPr>
          <w:p w14:paraId="19AB3444"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8</w:t>
            </w:r>
          </w:p>
        </w:tc>
        <w:tc>
          <w:tcPr>
            <w:tcW w:w="5230" w:type="dxa"/>
            <w:shd w:val="clear" w:color="auto" w:fill="auto"/>
            <w:tcMar>
              <w:top w:w="45" w:type="dxa"/>
              <w:left w:w="75" w:type="dxa"/>
              <w:bottom w:w="45" w:type="dxa"/>
              <w:right w:w="75" w:type="dxa"/>
            </w:tcMar>
            <w:hideMark/>
          </w:tcPr>
          <w:p w14:paraId="5800E0E7"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Соңғы 5 жылда басылған монографиялар, оқулықтар, жеке жазылған оқу (оқу-әдістемелік) құралдар саны</w:t>
            </w:r>
          </w:p>
        </w:tc>
        <w:tc>
          <w:tcPr>
            <w:tcW w:w="4250" w:type="dxa"/>
            <w:shd w:val="clear" w:color="auto" w:fill="auto"/>
            <w:tcMar>
              <w:top w:w="45" w:type="dxa"/>
              <w:left w:w="75" w:type="dxa"/>
              <w:bottom w:w="45" w:type="dxa"/>
              <w:right w:w="75" w:type="dxa"/>
            </w:tcMar>
            <w:hideMark/>
          </w:tcPr>
          <w:p w14:paraId="14F73CB9" w14:textId="3BB380B7" w:rsidR="00F42BD6" w:rsidRPr="00516484" w:rsidRDefault="00516484" w:rsidP="003E7F0F">
            <w:pPr>
              <w:spacing w:after="0" w:line="240" w:lineRule="auto"/>
              <w:jc w:val="both"/>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val="kk-KZ" w:eastAsia="ru-RU"/>
              </w:rPr>
              <w:t>Жеке жазылған</w:t>
            </w:r>
            <w:r w:rsidR="007F4322" w:rsidRPr="007F4322">
              <w:rPr>
                <w:rFonts w:asciiTheme="majorBidi" w:eastAsia="Times New Roman" w:hAnsiTheme="majorBidi" w:cstheme="majorBidi"/>
                <w:color w:val="000000"/>
                <w:sz w:val="24"/>
                <w:szCs w:val="24"/>
                <w:lang w:val="kk-KZ" w:eastAsia="ru-RU"/>
              </w:rPr>
              <w:t xml:space="preserve"> </w:t>
            </w:r>
            <w:r w:rsidR="00EC1082" w:rsidRPr="007F4322">
              <w:rPr>
                <w:rFonts w:asciiTheme="majorBidi" w:eastAsia="Times New Roman" w:hAnsiTheme="majorBidi" w:cstheme="majorBidi"/>
                <w:color w:val="000000"/>
                <w:sz w:val="24"/>
                <w:szCs w:val="24"/>
                <w:lang w:val="kk-KZ" w:eastAsia="ru-RU"/>
              </w:rPr>
              <w:t>монография</w:t>
            </w:r>
            <w:r w:rsidR="00D650A6">
              <w:rPr>
                <w:rFonts w:asciiTheme="majorBidi" w:eastAsia="Times New Roman" w:hAnsiTheme="majorBidi" w:cstheme="majorBidi"/>
                <w:color w:val="000000"/>
                <w:sz w:val="24"/>
                <w:szCs w:val="24"/>
                <w:lang w:val="kk-KZ" w:eastAsia="ru-RU"/>
              </w:rPr>
              <w:t xml:space="preserve"> </w:t>
            </w:r>
            <w:r w:rsidRPr="007F4322">
              <w:rPr>
                <w:rFonts w:asciiTheme="majorBidi" w:eastAsia="Times New Roman" w:hAnsiTheme="majorBidi" w:cstheme="majorBidi"/>
                <w:color w:val="000000"/>
                <w:spacing w:val="2"/>
                <w:sz w:val="24"/>
                <w:szCs w:val="24"/>
                <w:lang w:val="kk-KZ" w:eastAsia="ru-RU"/>
              </w:rPr>
              <w:t xml:space="preserve">– </w:t>
            </w:r>
            <w:r>
              <w:rPr>
                <w:rFonts w:asciiTheme="majorBidi" w:eastAsia="Times New Roman" w:hAnsiTheme="majorBidi" w:cstheme="majorBidi"/>
                <w:color w:val="000000"/>
                <w:spacing w:val="2"/>
                <w:sz w:val="24"/>
                <w:szCs w:val="24"/>
                <w:lang w:val="kk-KZ" w:eastAsia="ru-RU"/>
              </w:rPr>
              <w:t>1.</w:t>
            </w:r>
          </w:p>
          <w:p w14:paraId="212C03ED" w14:textId="1D984F58" w:rsidR="000B206C" w:rsidRPr="007F4322" w:rsidRDefault="003E7F0F" w:rsidP="003E7F0F">
            <w:pPr>
              <w:spacing w:after="0" w:line="240" w:lineRule="auto"/>
              <w:jc w:val="both"/>
              <w:rPr>
                <w:rFonts w:asciiTheme="majorBidi" w:eastAsia="Times New Roman" w:hAnsiTheme="majorBidi" w:cstheme="majorBidi"/>
                <w:color w:val="000000"/>
                <w:sz w:val="24"/>
                <w:szCs w:val="24"/>
                <w:lang w:val="kk-KZ" w:eastAsia="ru-RU"/>
              </w:rPr>
            </w:pPr>
            <w:r w:rsidRPr="007F4322">
              <w:rPr>
                <w:rFonts w:asciiTheme="majorBidi" w:eastAsia="Times New Roman" w:hAnsiTheme="majorBidi" w:cstheme="majorBidi"/>
                <w:color w:val="000000"/>
                <w:sz w:val="24"/>
                <w:szCs w:val="24"/>
                <w:lang w:val="kk-KZ" w:eastAsia="ru-RU"/>
              </w:rPr>
              <w:t xml:space="preserve"> </w:t>
            </w:r>
          </w:p>
          <w:p w14:paraId="34C0F3B5" w14:textId="04EC6D87" w:rsidR="007F4322" w:rsidRPr="007F4322" w:rsidRDefault="007F4322" w:rsidP="003E7F0F">
            <w:pPr>
              <w:spacing w:after="0" w:line="240" w:lineRule="auto"/>
              <w:jc w:val="both"/>
              <w:rPr>
                <w:rFonts w:asciiTheme="majorBidi" w:eastAsia="Times New Roman" w:hAnsiTheme="majorBidi" w:cstheme="majorBidi"/>
                <w:color w:val="000000"/>
                <w:sz w:val="24"/>
                <w:szCs w:val="24"/>
                <w:lang w:val="kk-KZ" w:eastAsia="ru-RU"/>
              </w:rPr>
            </w:pPr>
          </w:p>
        </w:tc>
      </w:tr>
      <w:tr w:rsidR="000B206C" w:rsidRPr="007F4322" w14:paraId="3731A7B6" w14:textId="77777777" w:rsidTr="00DA2B86">
        <w:tc>
          <w:tcPr>
            <w:tcW w:w="0" w:type="auto"/>
            <w:shd w:val="clear" w:color="auto" w:fill="auto"/>
            <w:tcMar>
              <w:top w:w="45" w:type="dxa"/>
              <w:left w:w="75" w:type="dxa"/>
              <w:bottom w:w="45" w:type="dxa"/>
              <w:right w:w="75" w:type="dxa"/>
            </w:tcMar>
            <w:hideMark/>
          </w:tcPr>
          <w:p w14:paraId="10DE776A"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9</w:t>
            </w:r>
          </w:p>
        </w:tc>
        <w:tc>
          <w:tcPr>
            <w:tcW w:w="5230" w:type="dxa"/>
            <w:shd w:val="clear" w:color="auto" w:fill="auto"/>
            <w:tcMar>
              <w:top w:w="45" w:type="dxa"/>
              <w:left w:w="75" w:type="dxa"/>
              <w:bottom w:w="45" w:type="dxa"/>
              <w:right w:w="75" w:type="dxa"/>
            </w:tcMar>
            <w:hideMark/>
          </w:tcPr>
          <w:p w14:paraId="4197DE05"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250" w:type="dxa"/>
            <w:shd w:val="clear" w:color="auto" w:fill="auto"/>
            <w:tcMar>
              <w:top w:w="45" w:type="dxa"/>
              <w:left w:w="75" w:type="dxa"/>
              <w:bottom w:w="45" w:type="dxa"/>
              <w:right w:w="75" w:type="dxa"/>
            </w:tcMar>
            <w:hideMark/>
          </w:tcPr>
          <w:p w14:paraId="7A2D4EB6" w14:textId="77777777" w:rsidR="000B206C" w:rsidRPr="007F4322" w:rsidRDefault="00BF03AD" w:rsidP="00DA2B86">
            <w:pPr>
              <w:spacing w:after="0" w:line="240" w:lineRule="auto"/>
              <w:jc w:val="center"/>
              <w:rPr>
                <w:rFonts w:asciiTheme="majorBidi" w:eastAsia="Times New Roman" w:hAnsiTheme="majorBidi" w:cstheme="majorBidi"/>
                <w:color w:val="000000"/>
                <w:sz w:val="24"/>
                <w:szCs w:val="24"/>
                <w:lang w:val="kk-KZ" w:eastAsia="ru-RU"/>
              </w:rPr>
            </w:pPr>
            <w:r w:rsidRPr="007F4322">
              <w:rPr>
                <w:rFonts w:asciiTheme="majorBidi" w:eastAsia="Times New Roman" w:hAnsiTheme="majorBidi" w:cstheme="majorBidi"/>
                <w:color w:val="000000"/>
                <w:sz w:val="24"/>
                <w:szCs w:val="24"/>
                <w:lang w:val="kk-KZ" w:eastAsia="ru-RU"/>
              </w:rPr>
              <w:t>-</w:t>
            </w:r>
          </w:p>
        </w:tc>
      </w:tr>
      <w:tr w:rsidR="000B206C" w:rsidRPr="007F4322" w14:paraId="7BC61BEE" w14:textId="77777777" w:rsidTr="00DA2B86">
        <w:tc>
          <w:tcPr>
            <w:tcW w:w="0" w:type="auto"/>
            <w:shd w:val="clear" w:color="auto" w:fill="auto"/>
            <w:tcMar>
              <w:top w:w="45" w:type="dxa"/>
              <w:left w:w="75" w:type="dxa"/>
              <w:bottom w:w="45" w:type="dxa"/>
              <w:right w:w="75" w:type="dxa"/>
            </w:tcMar>
            <w:hideMark/>
          </w:tcPr>
          <w:p w14:paraId="06FBB3E2"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10</w:t>
            </w:r>
          </w:p>
        </w:tc>
        <w:tc>
          <w:tcPr>
            <w:tcW w:w="5230" w:type="dxa"/>
            <w:shd w:val="clear" w:color="auto" w:fill="auto"/>
            <w:tcMar>
              <w:top w:w="45" w:type="dxa"/>
              <w:left w:w="75" w:type="dxa"/>
              <w:bottom w:w="45" w:type="dxa"/>
              <w:right w:w="75" w:type="dxa"/>
            </w:tcMar>
            <w:hideMark/>
          </w:tcPr>
          <w:p w14:paraId="01309283"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 xml:space="preserve">Оның жетекшілігімен даярланған республикалық, халықаралық, шетелдік </w:t>
            </w:r>
            <w:r w:rsidRPr="007F4322">
              <w:rPr>
                <w:rFonts w:asciiTheme="majorBidi" w:eastAsia="Times New Roman" w:hAnsiTheme="majorBidi" w:cstheme="majorBidi"/>
                <w:color w:val="000000"/>
                <w:spacing w:val="2"/>
                <w:sz w:val="24"/>
                <w:szCs w:val="24"/>
                <w:lang w:val="kk-KZ" w:eastAsia="ru-RU"/>
              </w:rPr>
              <w:lastRenderedPageBreak/>
              <w:t>конкурстардың, көрмелердің, фестивальдардың, сыйлықтардың, олимпиадалардың лауреаттары, жүлдегерлері</w:t>
            </w:r>
          </w:p>
        </w:tc>
        <w:tc>
          <w:tcPr>
            <w:tcW w:w="4250" w:type="dxa"/>
            <w:shd w:val="clear" w:color="auto" w:fill="auto"/>
            <w:tcMar>
              <w:top w:w="45" w:type="dxa"/>
              <w:left w:w="75" w:type="dxa"/>
              <w:bottom w:w="45" w:type="dxa"/>
              <w:right w:w="75" w:type="dxa"/>
            </w:tcMar>
            <w:hideMark/>
          </w:tcPr>
          <w:p w14:paraId="3F7161EA" w14:textId="77777777" w:rsidR="000B206C" w:rsidRPr="007F4322" w:rsidRDefault="00BF03AD" w:rsidP="00DA2B86">
            <w:pPr>
              <w:spacing w:after="0" w:line="240" w:lineRule="auto"/>
              <w:jc w:val="center"/>
              <w:rPr>
                <w:rFonts w:asciiTheme="majorBidi" w:eastAsia="Times New Roman" w:hAnsiTheme="majorBidi" w:cstheme="majorBidi"/>
                <w:color w:val="000000"/>
                <w:sz w:val="24"/>
                <w:szCs w:val="24"/>
                <w:lang w:val="kk-KZ" w:eastAsia="ru-RU"/>
              </w:rPr>
            </w:pPr>
            <w:r w:rsidRPr="007F4322">
              <w:rPr>
                <w:rFonts w:asciiTheme="majorBidi" w:eastAsia="Times New Roman" w:hAnsiTheme="majorBidi" w:cstheme="majorBidi"/>
                <w:color w:val="000000"/>
                <w:sz w:val="24"/>
                <w:szCs w:val="24"/>
                <w:lang w:val="kk-KZ" w:eastAsia="ru-RU"/>
              </w:rPr>
              <w:lastRenderedPageBreak/>
              <w:t>-</w:t>
            </w:r>
          </w:p>
        </w:tc>
      </w:tr>
      <w:tr w:rsidR="000B206C" w:rsidRPr="007F4322" w14:paraId="017C3116" w14:textId="77777777" w:rsidTr="00DA2B86">
        <w:tc>
          <w:tcPr>
            <w:tcW w:w="0" w:type="auto"/>
            <w:shd w:val="clear" w:color="auto" w:fill="auto"/>
            <w:tcMar>
              <w:top w:w="45" w:type="dxa"/>
              <w:left w:w="75" w:type="dxa"/>
              <w:bottom w:w="45" w:type="dxa"/>
              <w:right w:w="75" w:type="dxa"/>
            </w:tcMar>
            <w:hideMark/>
          </w:tcPr>
          <w:p w14:paraId="7A2A8187"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11</w:t>
            </w:r>
          </w:p>
        </w:tc>
        <w:tc>
          <w:tcPr>
            <w:tcW w:w="5230" w:type="dxa"/>
            <w:shd w:val="clear" w:color="auto" w:fill="auto"/>
            <w:tcMar>
              <w:top w:w="45" w:type="dxa"/>
              <w:left w:w="75" w:type="dxa"/>
              <w:bottom w:w="45" w:type="dxa"/>
              <w:right w:w="75" w:type="dxa"/>
            </w:tcMar>
            <w:hideMark/>
          </w:tcPr>
          <w:p w14:paraId="4BB812DA"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250" w:type="dxa"/>
            <w:shd w:val="clear" w:color="auto" w:fill="auto"/>
            <w:tcMar>
              <w:top w:w="45" w:type="dxa"/>
              <w:left w:w="75" w:type="dxa"/>
              <w:bottom w:w="45" w:type="dxa"/>
              <w:right w:w="75" w:type="dxa"/>
            </w:tcMar>
            <w:hideMark/>
          </w:tcPr>
          <w:p w14:paraId="6FB803F1" w14:textId="77777777" w:rsidR="000B206C" w:rsidRPr="007F4322" w:rsidRDefault="00BF03AD" w:rsidP="00DA2B86">
            <w:pPr>
              <w:spacing w:after="0" w:line="240" w:lineRule="auto"/>
              <w:jc w:val="center"/>
              <w:rPr>
                <w:rFonts w:asciiTheme="majorBidi" w:eastAsia="Times New Roman" w:hAnsiTheme="majorBidi" w:cstheme="majorBidi"/>
                <w:color w:val="000000"/>
                <w:sz w:val="24"/>
                <w:szCs w:val="24"/>
                <w:lang w:val="kk-KZ" w:eastAsia="ru-RU"/>
              </w:rPr>
            </w:pPr>
            <w:r w:rsidRPr="007F4322">
              <w:rPr>
                <w:rFonts w:asciiTheme="majorBidi" w:eastAsia="Times New Roman" w:hAnsiTheme="majorBidi" w:cstheme="majorBidi"/>
                <w:color w:val="000000"/>
                <w:sz w:val="24"/>
                <w:szCs w:val="24"/>
                <w:lang w:val="kk-KZ" w:eastAsia="ru-RU"/>
              </w:rPr>
              <w:t>-</w:t>
            </w:r>
          </w:p>
        </w:tc>
      </w:tr>
      <w:tr w:rsidR="000B206C" w:rsidRPr="007A7538" w14:paraId="6A28C28E" w14:textId="77777777" w:rsidTr="00DA2B86">
        <w:tc>
          <w:tcPr>
            <w:tcW w:w="0" w:type="auto"/>
            <w:shd w:val="clear" w:color="auto" w:fill="auto"/>
            <w:tcMar>
              <w:top w:w="45" w:type="dxa"/>
              <w:left w:w="75" w:type="dxa"/>
              <w:bottom w:w="45" w:type="dxa"/>
              <w:right w:w="75" w:type="dxa"/>
            </w:tcMar>
            <w:hideMark/>
          </w:tcPr>
          <w:p w14:paraId="1473C846"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12</w:t>
            </w:r>
          </w:p>
        </w:tc>
        <w:tc>
          <w:tcPr>
            <w:tcW w:w="5230" w:type="dxa"/>
            <w:shd w:val="clear" w:color="auto" w:fill="auto"/>
            <w:tcMar>
              <w:top w:w="45" w:type="dxa"/>
              <w:left w:w="75" w:type="dxa"/>
              <w:bottom w:w="45" w:type="dxa"/>
              <w:right w:w="75" w:type="dxa"/>
            </w:tcMar>
            <w:hideMark/>
          </w:tcPr>
          <w:p w14:paraId="38D6F083" w14:textId="77777777" w:rsidR="000B206C" w:rsidRPr="007F4322" w:rsidRDefault="000B206C" w:rsidP="00856D33">
            <w:pPr>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Қосымша ақпарат</w:t>
            </w:r>
          </w:p>
        </w:tc>
        <w:tc>
          <w:tcPr>
            <w:tcW w:w="4250" w:type="dxa"/>
            <w:shd w:val="clear" w:color="auto" w:fill="auto"/>
            <w:tcMar>
              <w:top w:w="45" w:type="dxa"/>
              <w:left w:w="75" w:type="dxa"/>
              <w:bottom w:w="45" w:type="dxa"/>
              <w:right w:w="75" w:type="dxa"/>
            </w:tcMar>
            <w:hideMark/>
          </w:tcPr>
          <w:p w14:paraId="5DA32A02" w14:textId="2F092E56" w:rsidR="00642DF8" w:rsidRPr="007F4322" w:rsidRDefault="00642DF8" w:rsidP="00642DF8">
            <w:pPr>
              <w:pStyle w:val="a5"/>
              <w:numPr>
                <w:ilvl w:val="0"/>
                <w:numId w:val="1"/>
              </w:numPr>
              <w:tabs>
                <w:tab w:val="left" w:pos="373"/>
              </w:tabs>
              <w:spacing w:after="0" w:line="240" w:lineRule="auto"/>
              <w:ind w:left="4" w:firstLine="0"/>
              <w:jc w:val="both"/>
              <w:rPr>
                <w:rFonts w:asciiTheme="majorBidi" w:hAnsiTheme="majorBidi" w:cstheme="majorBidi"/>
                <w:color w:val="000000"/>
                <w:sz w:val="24"/>
                <w:szCs w:val="24"/>
                <w:lang w:val="kk-KZ"/>
              </w:rPr>
            </w:pPr>
            <w:r w:rsidRPr="007F4322">
              <w:rPr>
                <w:rFonts w:asciiTheme="majorBidi" w:hAnsiTheme="majorBidi" w:cstheme="majorBidi"/>
                <w:color w:val="000000"/>
                <w:sz w:val="24"/>
                <w:szCs w:val="24"/>
                <w:lang w:val="kk-KZ"/>
              </w:rPr>
              <w:t>Индекс Хирша h=3 (Scopus); h=2 (Web of Science);</w:t>
            </w:r>
          </w:p>
          <w:p w14:paraId="28D590B8" w14:textId="3EC4B49C" w:rsidR="00C75CCD" w:rsidRPr="007F4322" w:rsidRDefault="007470D1" w:rsidP="002C5C73">
            <w:pPr>
              <w:pStyle w:val="a5"/>
              <w:numPr>
                <w:ilvl w:val="0"/>
                <w:numId w:val="1"/>
              </w:numPr>
              <w:tabs>
                <w:tab w:val="left" w:pos="342"/>
              </w:tabs>
              <w:spacing w:after="0" w:line="240" w:lineRule="auto"/>
              <w:ind w:left="4" w:firstLine="0"/>
              <w:jc w:val="both"/>
              <w:rPr>
                <w:rFonts w:asciiTheme="majorBidi" w:hAnsiTheme="majorBidi" w:cstheme="majorBidi"/>
                <w:sz w:val="24"/>
                <w:szCs w:val="24"/>
                <w:lang w:val="kk-KZ"/>
              </w:rPr>
            </w:pPr>
            <w:r w:rsidRPr="007F4322">
              <w:rPr>
                <w:rFonts w:asciiTheme="majorBidi" w:hAnsiTheme="majorBidi" w:cstheme="majorBidi"/>
                <w:sz w:val="24"/>
                <w:szCs w:val="24"/>
                <w:lang w:val="kk-KZ"/>
              </w:rPr>
              <w:t xml:space="preserve">ҚР Ғылым және жоғары білім министрлігінің Ғылым комитеті қаржыландырған </w:t>
            </w:r>
            <w:r w:rsidR="00642DF8" w:rsidRPr="007F4322">
              <w:rPr>
                <w:rFonts w:asciiTheme="majorBidi" w:hAnsiTheme="majorBidi" w:cstheme="majorBidi"/>
                <w:sz w:val="24"/>
                <w:szCs w:val="24"/>
                <w:lang w:val="kk-KZ"/>
              </w:rPr>
              <w:t xml:space="preserve">OR11465439- </w:t>
            </w:r>
            <w:r w:rsidRPr="007F4322">
              <w:rPr>
                <w:rFonts w:asciiTheme="majorBidi" w:hAnsiTheme="majorBidi" w:cstheme="majorBidi"/>
                <w:sz w:val="24"/>
                <w:szCs w:val="24"/>
                <w:lang w:val="kk-KZ"/>
              </w:rPr>
              <w:t>«</w:t>
            </w:r>
            <w:r w:rsidR="00133AB9">
              <w:rPr>
                <w:rFonts w:asciiTheme="majorBidi" w:hAnsiTheme="majorBidi" w:cstheme="majorBidi"/>
                <w:sz w:val="24"/>
                <w:szCs w:val="24"/>
                <w:lang w:val="kk-KZ"/>
              </w:rPr>
              <w:t xml:space="preserve">Электрондық цифрлы </w:t>
            </w:r>
            <w:r w:rsidR="00CB7FF0">
              <w:rPr>
                <w:rFonts w:asciiTheme="majorBidi" w:hAnsiTheme="majorBidi" w:cstheme="majorBidi"/>
                <w:sz w:val="24"/>
                <w:szCs w:val="24"/>
                <w:lang w:val="kk-KZ"/>
              </w:rPr>
              <w:t>қолтаңба үшін еркін ұзындықтағы хештеу алгоритмін құру және зерттеу және олардың беріктілігін бағалау</w:t>
            </w:r>
            <w:r w:rsidRPr="007F4322">
              <w:rPr>
                <w:rFonts w:asciiTheme="majorBidi" w:hAnsiTheme="majorBidi" w:cstheme="majorBidi"/>
                <w:sz w:val="24"/>
                <w:szCs w:val="24"/>
                <w:lang w:val="kk-KZ"/>
              </w:rPr>
              <w:t>» атты ғылыми жобасына қатысушы 20</w:t>
            </w:r>
            <w:r w:rsidR="00334C04" w:rsidRPr="00133AB9">
              <w:rPr>
                <w:rFonts w:asciiTheme="majorBidi" w:hAnsiTheme="majorBidi" w:cstheme="majorBidi"/>
                <w:sz w:val="24"/>
                <w:szCs w:val="24"/>
                <w:lang w:val="kk-KZ"/>
              </w:rPr>
              <w:t>21</w:t>
            </w:r>
            <w:r w:rsidRPr="007F4322">
              <w:rPr>
                <w:rFonts w:asciiTheme="majorBidi" w:hAnsiTheme="majorBidi" w:cstheme="majorBidi"/>
                <w:sz w:val="24"/>
                <w:szCs w:val="24"/>
                <w:lang w:val="kk-KZ"/>
              </w:rPr>
              <w:t>-202</w:t>
            </w:r>
            <w:r w:rsidR="00334C04" w:rsidRPr="007F4322">
              <w:rPr>
                <w:rFonts w:asciiTheme="majorBidi" w:hAnsiTheme="majorBidi" w:cstheme="majorBidi"/>
                <w:sz w:val="24"/>
                <w:szCs w:val="24"/>
                <w:lang w:val="kk-KZ"/>
              </w:rPr>
              <w:t>2</w:t>
            </w:r>
            <w:r w:rsidRPr="007F4322">
              <w:rPr>
                <w:rFonts w:asciiTheme="majorBidi" w:hAnsiTheme="majorBidi" w:cstheme="majorBidi"/>
                <w:sz w:val="24"/>
                <w:szCs w:val="24"/>
                <w:lang w:val="kk-KZ"/>
              </w:rPr>
              <w:t>жж.</w:t>
            </w:r>
          </w:p>
          <w:p w14:paraId="634F0968" w14:textId="1C55FC5D" w:rsidR="00BF7EE5" w:rsidRPr="007F4322" w:rsidRDefault="00D5716B" w:rsidP="00F43B80">
            <w:pPr>
              <w:pStyle w:val="a5"/>
              <w:numPr>
                <w:ilvl w:val="0"/>
                <w:numId w:val="1"/>
              </w:numPr>
              <w:tabs>
                <w:tab w:val="left" w:pos="288"/>
              </w:tabs>
              <w:spacing w:after="0" w:line="240" w:lineRule="auto"/>
              <w:ind w:left="4" w:hanging="4"/>
              <w:jc w:val="both"/>
              <w:rPr>
                <w:rFonts w:asciiTheme="majorBidi" w:eastAsia="Times New Roman" w:hAnsiTheme="majorBidi" w:cstheme="majorBidi"/>
                <w:color w:val="000000"/>
                <w:sz w:val="24"/>
                <w:szCs w:val="24"/>
                <w:lang w:val="kk-KZ" w:eastAsia="ru-RU"/>
              </w:rPr>
            </w:pPr>
            <w:r w:rsidRPr="007F4322">
              <w:rPr>
                <w:rFonts w:asciiTheme="majorBidi" w:hAnsiTheme="majorBidi" w:cstheme="majorBidi"/>
                <w:color w:val="000000"/>
                <w:sz w:val="24"/>
                <w:szCs w:val="24"/>
                <w:lang w:val="kk-KZ"/>
              </w:rPr>
              <w:t xml:space="preserve">ҚР Ғылым және жоғары білім министрлігінің Ғылым комитеті қаржыландырған </w:t>
            </w:r>
            <w:r w:rsidR="00F43B80" w:rsidRPr="00F43B80">
              <w:rPr>
                <w:rFonts w:asciiTheme="majorBidi" w:hAnsiTheme="majorBidi" w:cstheme="majorBidi"/>
                <w:color w:val="000000"/>
                <w:sz w:val="24"/>
                <w:szCs w:val="24"/>
                <w:lang w:val="kk-KZ"/>
              </w:rPr>
              <w:t>BR24993052</w:t>
            </w:r>
            <w:r w:rsidRPr="007F4322">
              <w:rPr>
                <w:rFonts w:asciiTheme="majorBidi" w:hAnsiTheme="majorBidi" w:cstheme="majorBidi"/>
                <w:color w:val="000000"/>
                <w:sz w:val="24"/>
                <w:szCs w:val="24"/>
                <w:lang w:val="kk-KZ"/>
              </w:rPr>
              <w:t>– «</w:t>
            </w:r>
            <w:r w:rsidR="00F43B80" w:rsidRPr="00F43B80">
              <w:rPr>
                <w:rFonts w:asciiTheme="majorBidi" w:hAnsiTheme="majorBidi" w:cstheme="majorBidi"/>
                <w:color w:val="000000"/>
                <w:sz w:val="24"/>
                <w:szCs w:val="24"/>
                <w:lang w:val="kk-KZ"/>
              </w:rPr>
              <w:t>Ресурстары шектеулі жүйелердегі ақпаратты қорғау үшін криптографиялық алгоритмдерді әзірлеу және зерттеу, олардың беріктігін бағалау</w:t>
            </w:r>
            <w:r w:rsidRPr="007F4322">
              <w:rPr>
                <w:rFonts w:asciiTheme="majorBidi" w:hAnsiTheme="majorBidi" w:cstheme="majorBidi"/>
                <w:color w:val="000000"/>
                <w:sz w:val="24"/>
                <w:szCs w:val="24"/>
                <w:lang w:val="kk-KZ"/>
              </w:rPr>
              <w:t>»</w:t>
            </w:r>
            <w:r w:rsidRPr="007F4322">
              <w:rPr>
                <w:sz w:val="24"/>
                <w:szCs w:val="24"/>
                <w:lang w:val="kk-KZ"/>
              </w:rPr>
              <w:t xml:space="preserve"> </w:t>
            </w:r>
            <w:r w:rsidRPr="007F4322">
              <w:rPr>
                <w:rFonts w:asciiTheme="majorBidi" w:hAnsiTheme="majorBidi" w:cstheme="majorBidi"/>
                <w:color w:val="000000"/>
                <w:sz w:val="24"/>
                <w:szCs w:val="24"/>
                <w:lang w:val="kk-KZ"/>
              </w:rPr>
              <w:t>атты ғылыми жобасына қатысушы 2024-2026</w:t>
            </w:r>
            <w:r w:rsidR="00F43B80" w:rsidRPr="00F43B80">
              <w:rPr>
                <w:rFonts w:asciiTheme="majorBidi" w:hAnsiTheme="majorBidi" w:cstheme="majorBidi"/>
                <w:color w:val="000000"/>
                <w:sz w:val="24"/>
                <w:szCs w:val="24"/>
                <w:lang w:val="kk-KZ"/>
              </w:rPr>
              <w:t xml:space="preserve"> </w:t>
            </w:r>
            <w:r w:rsidRPr="007F4322">
              <w:rPr>
                <w:rFonts w:asciiTheme="majorBidi" w:hAnsiTheme="majorBidi" w:cstheme="majorBidi"/>
                <w:color w:val="000000"/>
                <w:sz w:val="24"/>
                <w:szCs w:val="24"/>
                <w:lang w:val="kk-KZ"/>
              </w:rPr>
              <w:t xml:space="preserve">жж. </w:t>
            </w:r>
          </w:p>
        </w:tc>
      </w:tr>
    </w:tbl>
    <w:p w14:paraId="38BCB161" w14:textId="77777777" w:rsidR="00856D33" w:rsidRPr="007F4322" w:rsidRDefault="000B206C"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7F4322">
        <w:rPr>
          <w:rFonts w:asciiTheme="majorBidi" w:eastAsia="Times New Roman" w:hAnsiTheme="majorBidi" w:cstheme="majorBidi"/>
          <w:color w:val="000000"/>
          <w:spacing w:val="2"/>
          <w:sz w:val="24"/>
          <w:szCs w:val="24"/>
          <w:lang w:val="kk-KZ" w:eastAsia="ru-RU"/>
        </w:rPr>
        <w:t xml:space="preserve">      </w:t>
      </w:r>
    </w:p>
    <w:p w14:paraId="39EDB061" w14:textId="77777777" w:rsidR="00DA2B86" w:rsidRPr="007F4322" w:rsidRDefault="00DA2B86"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4"/>
          <w:szCs w:val="24"/>
          <w:lang w:val="kk-KZ" w:eastAsia="ru-RU"/>
        </w:rPr>
      </w:pPr>
    </w:p>
    <w:p w14:paraId="44A231F7" w14:textId="77777777" w:rsidR="00BD7427" w:rsidRPr="00BD7427" w:rsidRDefault="00BD7427" w:rsidP="00BD7427">
      <w:pPr>
        <w:shd w:val="clear" w:color="auto" w:fill="FFFFFF"/>
        <w:spacing w:after="0" w:line="240" w:lineRule="auto"/>
        <w:jc w:val="both"/>
        <w:textAlignment w:val="baseline"/>
        <w:rPr>
          <w:rFonts w:asciiTheme="majorBidi" w:eastAsia="Times New Roman" w:hAnsiTheme="majorBidi" w:cstheme="majorBidi"/>
          <w:color w:val="000000"/>
          <w:spacing w:val="2"/>
          <w:sz w:val="24"/>
          <w:szCs w:val="24"/>
          <w:lang w:val="kk-KZ" w:eastAsia="ru-RU"/>
        </w:rPr>
      </w:pPr>
      <w:r w:rsidRPr="00BD7427">
        <w:rPr>
          <w:rFonts w:asciiTheme="majorBidi" w:eastAsia="Times New Roman" w:hAnsiTheme="majorBidi" w:cstheme="majorBidi"/>
          <w:color w:val="000000"/>
          <w:spacing w:val="2"/>
          <w:sz w:val="24"/>
          <w:szCs w:val="24"/>
          <w:lang w:val="kk-KZ" w:eastAsia="ru-RU"/>
        </w:rPr>
        <w:t>Жалпыуниверситеттік гуманитарлық</w:t>
      </w:r>
    </w:p>
    <w:p w14:paraId="143F5860" w14:textId="436D6409" w:rsidR="00C75494" w:rsidRPr="007F4322" w:rsidRDefault="00BD7427" w:rsidP="00BD7427">
      <w:pPr>
        <w:shd w:val="clear" w:color="auto" w:fill="FFFFFF"/>
        <w:spacing w:after="0" w:line="240" w:lineRule="auto"/>
        <w:jc w:val="both"/>
        <w:textAlignment w:val="baseline"/>
        <w:rPr>
          <w:rFonts w:asciiTheme="majorBidi" w:hAnsiTheme="majorBidi" w:cstheme="majorBidi"/>
          <w:sz w:val="24"/>
          <w:szCs w:val="24"/>
          <w:lang w:val="kk-KZ"/>
        </w:rPr>
      </w:pPr>
      <w:r w:rsidRPr="00BD7427">
        <w:rPr>
          <w:rFonts w:asciiTheme="majorBidi" w:eastAsia="Times New Roman" w:hAnsiTheme="majorBidi" w:cstheme="majorBidi"/>
          <w:color w:val="000000"/>
          <w:spacing w:val="2"/>
          <w:sz w:val="24"/>
          <w:szCs w:val="24"/>
          <w:lang w:val="kk-KZ" w:eastAsia="ru-RU"/>
        </w:rPr>
        <w:t>пәндер кафедрасының меңгерушісі</w:t>
      </w:r>
      <w:r>
        <w:rPr>
          <w:rFonts w:asciiTheme="majorBidi" w:eastAsia="Times New Roman" w:hAnsiTheme="majorBidi" w:cstheme="majorBidi"/>
          <w:color w:val="000000"/>
          <w:spacing w:val="2"/>
          <w:sz w:val="24"/>
          <w:szCs w:val="24"/>
          <w:lang w:val="kk-KZ" w:eastAsia="ru-RU"/>
        </w:rPr>
        <w:t xml:space="preserve">                                                                           </w:t>
      </w:r>
      <w:r w:rsidRPr="00BD7427">
        <w:rPr>
          <w:rFonts w:asciiTheme="majorBidi" w:eastAsia="Times New Roman" w:hAnsiTheme="majorBidi" w:cstheme="majorBidi"/>
          <w:color w:val="000000"/>
          <w:spacing w:val="2"/>
          <w:sz w:val="24"/>
          <w:szCs w:val="24"/>
          <w:lang w:val="kk-KZ" w:eastAsia="ru-RU"/>
        </w:rPr>
        <w:t>Капасова Д.А.</w:t>
      </w:r>
    </w:p>
    <w:sectPr w:rsidR="00C75494" w:rsidRPr="007F4322" w:rsidSect="000B206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4AD0"/>
    <w:multiLevelType w:val="hybridMultilevel"/>
    <w:tmpl w:val="01627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043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6C"/>
    <w:rsid w:val="00086EEA"/>
    <w:rsid w:val="000B206C"/>
    <w:rsid w:val="000E61D2"/>
    <w:rsid w:val="00133AB9"/>
    <w:rsid w:val="001963A9"/>
    <w:rsid w:val="0020771D"/>
    <w:rsid w:val="00246729"/>
    <w:rsid w:val="00271077"/>
    <w:rsid w:val="002C5C73"/>
    <w:rsid w:val="002D15EF"/>
    <w:rsid w:val="003012C2"/>
    <w:rsid w:val="0031381D"/>
    <w:rsid w:val="0032204D"/>
    <w:rsid w:val="00334C04"/>
    <w:rsid w:val="003E7F0F"/>
    <w:rsid w:val="004F4080"/>
    <w:rsid w:val="005154C6"/>
    <w:rsid w:val="00516484"/>
    <w:rsid w:val="00526633"/>
    <w:rsid w:val="0054612E"/>
    <w:rsid w:val="005738DD"/>
    <w:rsid w:val="005A286E"/>
    <w:rsid w:val="005B0339"/>
    <w:rsid w:val="00642DF8"/>
    <w:rsid w:val="00665EBB"/>
    <w:rsid w:val="006D040F"/>
    <w:rsid w:val="006F590F"/>
    <w:rsid w:val="00725F5D"/>
    <w:rsid w:val="007470D1"/>
    <w:rsid w:val="00751DEB"/>
    <w:rsid w:val="007A7538"/>
    <w:rsid w:val="007C3815"/>
    <w:rsid w:val="007F4322"/>
    <w:rsid w:val="00803443"/>
    <w:rsid w:val="00813ED6"/>
    <w:rsid w:val="00856D33"/>
    <w:rsid w:val="008A2FAB"/>
    <w:rsid w:val="008A562B"/>
    <w:rsid w:val="009360D6"/>
    <w:rsid w:val="009A01C5"/>
    <w:rsid w:val="009C16E9"/>
    <w:rsid w:val="00A9561F"/>
    <w:rsid w:val="00B2789E"/>
    <w:rsid w:val="00BC1A3B"/>
    <w:rsid w:val="00BD7427"/>
    <w:rsid w:val="00BF03AD"/>
    <w:rsid w:val="00BF1864"/>
    <w:rsid w:val="00BF7EE5"/>
    <w:rsid w:val="00C41A7D"/>
    <w:rsid w:val="00C51974"/>
    <w:rsid w:val="00C75494"/>
    <w:rsid w:val="00C75CCD"/>
    <w:rsid w:val="00C91264"/>
    <w:rsid w:val="00CB7FF0"/>
    <w:rsid w:val="00D12B64"/>
    <w:rsid w:val="00D3092C"/>
    <w:rsid w:val="00D41695"/>
    <w:rsid w:val="00D47EC9"/>
    <w:rsid w:val="00D5716B"/>
    <w:rsid w:val="00D650A6"/>
    <w:rsid w:val="00D922B0"/>
    <w:rsid w:val="00DA2B86"/>
    <w:rsid w:val="00DB78CC"/>
    <w:rsid w:val="00DF2477"/>
    <w:rsid w:val="00DF2671"/>
    <w:rsid w:val="00DF2E04"/>
    <w:rsid w:val="00DF6D87"/>
    <w:rsid w:val="00E60BE9"/>
    <w:rsid w:val="00EC1082"/>
    <w:rsid w:val="00ED516D"/>
    <w:rsid w:val="00F329E2"/>
    <w:rsid w:val="00F42BD6"/>
    <w:rsid w:val="00F43B80"/>
    <w:rsid w:val="00F62556"/>
    <w:rsid w:val="00F97157"/>
    <w:rsid w:val="00FE40CF"/>
    <w:rsid w:val="00FE7AE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561B"/>
  <w15:docId w15:val="{C310B2F1-C5B4-4ED8-BBB2-1191A06F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06C"/>
    <w:rPr>
      <w:color w:val="0000FF"/>
      <w:u w:val="single"/>
    </w:rPr>
  </w:style>
  <w:style w:type="paragraph" w:styleId="a5">
    <w:name w:val="List Paragraph"/>
    <w:basedOn w:val="a"/>
    <w:uiPriority w:val="34"/>
    <w:qFormat/>
    <w:rsid w:val="00642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592190">
      <w:bodyDiv w:val="1"/>
      <w:marLeft w:val="0"/>
      <w:marRight w:val="0"/>
      <w:marTop w:val="0"/>
      <w:marBottom w:val="0"/>
      <w:divBdr>
        <w:top w:val="none" w:sz="0" w:space="0" w:color="auto"/>
        <w:left w:val="none" w:sz="0" w:space="0" w:color="auto"/>
        <w:bottom w:val="none" w:sz="0" w:space="0" w:color="auto"/>
        <w:right w:val="none" w:sz="0" w:space="0" w:color="auto"/>
      </w:divBdr>
    </w:div>
    <w:div w:id="13534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Ardabek Khompysh</cp:lastModifiedBy>
  <cp:revision>25</cp:revision>
  <cp:lastPrinted>2024-10-29T11:00:00Z</cp:lastPrinted>
  <dcterms:created xsi:type="dcterms:W3CDTF">2025-01-29T11:17:00Z</dcterms:created>
  <dcterms:modified xsi:type="dcterms:W3CDTF">2025-03-14T07:45:00Z</dcterms:modified>
</cp:coreProperties>
</file>